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BB" w:rsidRDefault="00BB7ABB" w:rsidP="00BB7ABB">
      <w:pPr>
        <w:spacing w:after="0" w:line="240" w:lineRule="auto"/>
        <w:jc w:val="center"/>
        <w:rPr>
          <w:rFonts w:ascii="Times New Roman" w:hAnsi="Times New Roman"/>
          <w:b/>
          <w:sz w:val="28"/>
          <w:szCs w:val="28"/>
        </w:rPr>
      </w:pPr>
      <w:r>
        <w:rPr>
          <w:rFonts w:ascii="Times New Roman" w:hAnsi="Times New Roman"/>
          <w:b/>
          <w:sz w:val="28"/>
          <w:szCs w:val="28"/>
        </w:rPr>
        <w:t>АДМИНИСТРАЦИЯ ВИХЛЯЕВСКОГО СЕЛЬСКОГО ПОСЕЛЕНИЯ</w:t>
      </w:r>
    </w:p>
    <w:p w:rsidR="00BB7ABB" w:rsidRDefault="00BB7ABB" w:rsidP="00BB7ABB">
      <w:pPr>
        <w:spacing w:after="0" w:line="240" w:lineRule="auto"/>
        <w:jc w:val="center"/>
        <w:rPr>
          <w:rFonts w:ascii="Times New Roman" w:hAnsi="Times New Roman"/>
          <w:b/>
          <w:sz w:val="28"/>
          <w:szCs w:val="28"/>
        </w:rPr>
      </w:pPr>
      <w:r>
        <w:rPr>
          <w:rFonts w:ascii="Times New Roman" w:hAnsi="Times New Roman"/>
          <w:b/>
          <w:sz w:val="28"/>
          <w:szCs w:val="28"/>
        </w:rPr>
        <w:t xml:space="preserve">ПОВОРИНСКОГО МУНИЦИПАЛЬНОГО РАЙОНА </w:t>
      </w:r>
    </w:p>
    <w:p w:rsidR="00BB7ABB" w:rsidRDefault="00BB7ABB" w:rsidP="00BB7ABB">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BB7ABB" w:rsidRDefault="00BB7ABB" w:rsidP="00BB7ABB">
      <w:pPr>
        <w:spacing w:after="0" w:line="240" w:lineRule="auto"/>
        <w:jc w:val="center"/>
        <w:rPr>
          <w:rFonts w:ascii="Times New Roman" w:hAnsi="Times New Roman"/>
          <w:b/>
          <w:sz w:val="28"/>
          <w:szCs w:val="28"/>
        </w:rPr>
      </w:pPr>
    </w:p>
    <w:p w:rsidR="00BB7ABB" w:rsidRDefault="00BB7ABB" w:rsidP="00BB7ABB">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6F72ED" w:rsidRDefault="006F72ED" w:rsidP="00BB7ABB">
      <w:pPr>
        <w:spacing w:after="0" w:line="240" w:lineRule="auto"/>
        <w:jc w:val="center"/>
        <w:rPr>
          <w:rFonts w:ascii="Times New Roman" w:hAnsi="Times New Roman"/>
          <w:b/>
          <w:sz w:val="28"/>
          <w:szCs w:val="28"/>
        </w:rPr>
      </w:pPr>
    </w:p>
    <w:p w:rsidR="00BB7ABB" w:rsidRDefault="00BB7ABB" w:rsidP="00BB7ABB">
      <w:pPr>
        <w:tabs>
          <w:tab w:val="left" w:pos="1172"/>
        </w:tabs>
        <w:spacing w:after="0" w:line="240" w:lineRule="auto"/>
        <w:rPr>
          <w:rFonts w:ascii="Times New Roman" w:hAnsi="Times New Roman"/>
          <w:sz w:val="28"/>
          <w:szCs w:val="28"/>
        </w:rPr>
      </w:pPr>
      <w:r>
        <w:rPr>
          <w:rFonts w:ascii="Times New Roman" w:hAnsi="Times New Roman"/>
          <w:sz w:val="28"/>
          <w:szCs w:val="28"/>
        </w:rPr>
        <w:t>от «20» марта  2024 года                                                                              №20</w:t>
      </w:r>
    </w:p>
    <w:p w:rsidR="00BB7ABB" w:rsidRDefault="00BB7ABB" w:rsidP="00BB7ABB">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с. </w:t>
      </w:r>
      <w:proofErr w:type="spellStart"/>
      <w:r>
        <w:rPr>
          <w:rFonts w:ascii="Times New Roman" w:hAnsi="Times New Roman" w:cs="Times New Roman"/>
          <w:b w:val="0"/>
          <w:sz w:val="28"/>
          <w:szCs w:val="28"/>
        </w:rPr>
        <w:t>Вихляевка</w:t>
      </w:r>
      <w:proofErr w:type="spellEnd"/>
    </w:p>
    <w:p w:rsidR="00BB7ABB" w:rsidRDefault="00BB7ABB" w:rsidP="00BB7ABB">
      <w:pPr>
        <w:pStyle w:val="Title"/>
        <w:spacing w:before="0" w:after="0"/>
        <w:ind w:firstLine="0"/>
        <w:jc w:val="both"/>
        <w:rPr>
          <w:rFonts w:ascii="Times New Roman" w:hAnsi="Times New Roman" w:cs="Times New Roman"/>
        </w:rPr>
      </w:pPr>
    </w:p>
    <w:p w:rsidR="00BB7ABB" w:rsidRDefault="00BB7ABB" w:rsidP="00BB7ABB">
      <w:pPr>
        <w:pStyle w:val="Title"/>
        <w:spacing w:before="0" w:after="0"/>
        <w:ind w:right="2267"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от 27.11.2023 №61 «Об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Pr>
          <w:rFonts w:ascii="Times New Roman" w:hAnsi="Times New Roman" w:cs="Times New Roman"/>
          <w:color w:val="000000"/>
          <w:sz w:val="28"/>
          <w:szCs w:val="28"/>
        </w:rPr>
        <w:t>,</w:t>
      </w:r>
      <w:r w:rsidRPr="008C7B2E">
        <w:rPr>
          <w:rFonts w:ascii="Times New Roman" w:hAnsi="Times New Roman" w:cs="Times New Roman"/>
          <w:color w:val="000000"/>
          <w:sz w:val="28"/>
          <w:szCs w:val="28"/>
        </w:rPr>
        <w:t xml:space="preserve"> на торгах</w:t>
      </w:r>
      <w:r>
        <w:rPr>
          <w:rFonts w:ascii="Times New Roman" w:hAnsi="Times New Roman" w:cs="Times New Roman"/>
          <w:sz w:val="28"/>
          <w:szCs w:val="28"/>
        </w:rPr>
        <w:t>» на территории Вихляевского сельского поселения Поворинского муниципального района Воронежской области»</w:t>
      </w:r>
    </w:p>
    <w:p w:rsidR="00BB7ABB" w:rsidRDefault="00BB7ABB" w:rsidP="00BB7ABB">
      <w:pPr>
        <w:pStyle w:val="Title"/>
        <w:spacing w:before="0" w:after="0"/>
        <w:ind w:right="2267" w:firstLine="0"/>
        <w:jc w:val="both"/>
        <w:rPr>
          <w:rFonts w:ascii="Times New Roman" w:hAnsi="Times New Roman" w:cs="Times New Roman"/>
          <w:sz w:val="28"/>
          <w:szCs w:val="28"/>
        </w:rPr>
      </w:pPr>
    </w:p>
    <w:p w:rsidR="00BB7ABB" w:rsidRDefault="00BB7ABB" w:rsidP="00BB7ABB">
      <w:pPr>
        <w:pStyle w:val="a3"/>
        <w:widowControl w:val="0"/>
        <w:tabs>
          <w:tab w:val="left" w:pos="0"/>
        </w:tabs>
        <w:autoSpaceDE w:val="0"/>
        <w:autoSpaceDN w:val="0"/>
        <w:adjustRightInd w:val="0"/>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BB7ABB" w:rsidRDefault="00BB7ABB" w:rsidP="00BB7ABB">
      <w:pPr>
        <w:pStyle w:val="a3"/>
        <w:widowControl w:val="0"/>
        <w:tabs>
          <w:tab w:val="left" w:pos="0"/>
        </w:tabs>
        <w:autoSpaceDE w:val="0"/>
        <w:autoSpaceDN w:val="0"/>
        <w:adjustRightInd w:val="0"/>
        <w:jc w:val="both"/>
      </w:pPr>
    </w:p>
    <w:p w:rsidR="00BB7ABB" w:rsidRDefault="00BB7ABB" w:rsidP="00BB7ABB">
      <w:pPr>
        <w:pStyle w:val="a3"/>
        <w:widowControl w:val="0"/>
        <w:tabs>
          <w:tab w:val="left" w:pos="0"/>
        </w:tabs>
        <w:autoSpaceDE w:val="0"/>
        <w:autoSpaceDN w:val="0"/>
        <w:adjustRightInd w:val="0"/>
        <w:jc w:val="both"/>
        <w:rPr>
          <w:b/>
        </w:rPr>
      </w:pPr>
      <w:r>
        <w:rPr>
          <w:b/>
        </w:rPr>
        <w:t>ПОСТАНОВЛЯЕТ:</w:t>
      </w:r>
    </w:p>
    <w:p w:rsidR="00BB7ABB" w:rsidRDefault="00BB7ABB" w:rsidP="00BB7ABB">
      <w:pPr>
        <w:pStyle w:val="a3"/>
        <w:widowControl w:val="0"/>
        <w:tabs>
          <w:tab w:val="left" w:pos="0"/>
        </w:tabs>
        <w:autoSpaceDE w:val="0"/>
        <w:autoSpaceDN w:val="0"/>
        <w:adjustRightInd w:val="0"/>
        <w:ind w:firstLine="709"/>
        <w:jc w:val="both"/>
      </w:pPr>
      <w:r>
        <w:t>1. Административный регламент предоставления муниципальной услуги «</w:t>
      </w:r>
      <w:r w:rsidRPr="008C7B2E">
        <w:rPr>
          <w:color w:val="000000"/>
        </w:rPr>
        <w:t>Предоставление земельного участка, находящегося в муниципальной собственности</w:t>
      </w:r>
      <w:r>
        <w:rPr>
          <w:color w:val="000000"/>
        </w:rPr>
        <w:t>,</w:t>
      </w:r>
      <w:r w:rsidRPr="008C7B2E">
        <w:rPr>
          <w:color w:val="000000"/>
        </w:rPr>
        <w:t xml:space="preserve"> на торгах</w:t>
      </w:r>
      <w:r>
        <w:t>» изложить в новой редакции согласно Приложению к настоящему постановлению.</w:t>
      </w:r>
    </w:p>
    <w:p w:rsidR="00BB7ABB" w:rsidRDefault="00BB7ABB" w:rsidP="00BB7ABB">
      <w:pPr>
        <w:pStyle w:val="a3"/>
        <w:widowControl w:val="0"/>
        <w:tabs>
          <w:tab w:val="left" w:pos="0"/>
        </w:tabs>
        <w:autoSpaceDE w:val="0"/>
        <w:autoSpaceDN w:val="0"/>
        <w:adjustRightInd w:val="0"/>
        <w:ind w:firstLine="709"/>
        <w:jc w:val="both"/>
      </w:pPr>
      <w:r>
        <w:t>2. Настоящее постановление вступает в силу со дня его официального опубликования.</w:t>
      </w:r>
    </w:p>
    <w:p w:rsidR="00BB7ABB" w:rsidRDefault="00BB7ABB" w:rsidP="00BB7ABB">
      <w:pPr>
        <w:pStyle w:val="a5"/>
        <w:tabs>
          <w:tab w:val="left" w:pos="900"/>
        </w:tabs>
        <w:spacing w:after="0" w:line="240" w:lineRule="auto"/>
        <w:ind w:left="0" w:firstLine="709"/>
        <w:rPr>
          <w:rFonts w:ascii="Times New Roman" w:hAnsi="Times New Roman"/>
          <w:i/>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BB7ABB" w:rsidRDefault="00BB7ABB" w:rsidP="00BB7ABB">
      <w:pPr>
        <w:pStyle w:val="a5"/>
        <w:tabs>
          <w:tab w:val="left" w:pos="900"/>
        </w:tabs>
        <w:spacing w:after="0" w:line="240" w:lineRule="auto"/>
        <w:ind w:left="0" w:firstLine="709"/>
        <w:rPr>
          <w:rFonts w:ascii="Times New Roman" w:hAnsi="Times New Roman"/>
          <w:i/>
          <w:sz w:val="28"/>
          <w:szCs w:val="28"/>
        </w:rPr>
      </w:pPr>
    </w:p>
    <w:p w:rsidR="00BB7ABB" w:rsidRDefault="00BB7ABB" w:rsidP="00BB7ABB">
      <w:pPr>
        <w:rPr>
          <w:rFonts w:ascii="Times New Roman" w:hAnsi="Times New Roman"/>
          <w:b/>
          <w:sz w:val="28"/>
          <w:szCs w:val="28"/>
        </w:rPr>
      </w:pPr>
      <w:r>
        <w:rPr>
          <w:rFonts w:ascii="Times New Roman" w:hAnsi="Times New Roman"/>
          <w:b/>
          <w:sz w:val="28"/>
          <w:szCs w:val="28"/>
        </w:rPr>
        <w:t xml:space="preserve">Глава Вихляевского сельского поселения                                    А.В. </w:t>
      </w:r>
      <w:proofErr w:type="spellStart"/>
      <w:r>
        <w:rPr>
          <w:rFonts w:ascii="Times New Roman" w:hAnsi="Times New Roman"/>
          <w:b/>
          <w:sz w:val="28"/>
          <w:szCs w:val="28"/>
        </w:rPr>
        <w:t>Гладун</w:t>
      </w:r>
      <w:proofErr w:type="spellEnd"/>
    </w:p>
    <w:p w:rsidR="00BB7ABB" w:rsidRPr="008C7B2E" w:rsidRDefault="00BB7ABB" w:rsidP="00BB7ABB">
      <w:pPr>
        <w:tabs>
          <w:tab w:val="left" w:pos="5103"/>
        </w:tabs>
        <w:spacing w:after="0" w:line="240" w:lineRule="auto"/>
        <w:ind w:left="5103"/>
        <w:jc w:val="both"/>
        <w:rPr>
          <w:rFonts w:ascii="Times New Roman" w:hAnsi="Times New Roman"/>
          <w:sz w:val="28"/>
          <w:szCs w:val="28"/>
        </w:rPr>
      </w:pPr>
      <w:r w:rsidRPr="008C7B2E">
        <w:rPr>
          <w:rFonts w:ascii="Times New Roman" w:hAnsi="Times New Roman"/>
          <w:sz w:val="28"/>
          <w:szCs w:val="28"/>
        </w:rPr>
        <w:lastRenderedPageBreak/>
        <w:t>Приложение</w:t>
      </w:r>
    </w:p>
    <w:p w:rsidR="00BB7ABB" w:rsidRPr="008C7B2E" w:rsidRDefault="00BB7ABB" w:rsidP="00BB7ABB">
      <w:pPr>
        <w:spacing w:after="0" w:line="240" w:lineRule="auto"/>
        <w:ind w:left="5103"/>
        <w:jc w:val="both"/>
        <w:rPr>
          <w:rFonts w:ascii="Times New Roman" w:hAnsi="Times New Roman"/>
          <w:sz w:val="28"/>
          <w:szCs w:val="28"/>
        </w:rPr>
      </w:pPr>
      <w:r w:rsidRPr="008C7B2E">
        <w:rPr>
          <w:rFonts w:ascii="Times New Roman" w:hAnsi="Times New Roman"/>
          <w:sz w:val="28"/>
          <w:szCs w:val="28"/>
        </w:rPr>
        <w:t>к постановлению администрации</w:t>
      </w:r>
    </w:p>
    <w:p w:rsidR="00BB7ABB" w:rsidRDefault="00BB7ABB" w:rsidP="00BB7ABB">
      <w:pPr>
        <w:spacing w:after="0" w:line="240" w:lineRule="auto"/>
        <w:ind w:left="5103"/>
        <w:jc w:val="both"/>
        <w:rPr>
          <w:rFonts w:ascii="Times New Roman" w:hAnsi="Times New Roman"/>
          <w:sz w:val="28"/>
          <w:szCs w:val="28"/>
        </w:rPr>
      </w:pP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8C7B2E">
        <w:rPr>
          <w:rFonts w:ascii="Times New Roman" w:hAnsi="Times New Roman"/>
          <w:sz w:val="28"/>
          <w:szCs w:val="28"/>
        </w:rPr>
        <w:t xml:space="preserve"> </w:t>
      </w:r>
    </w:p>
    <w:p w:rsidR="00BB7ABB" w:rsidRPr="008C7B2E" w:rsidRDefault="00BB7ABB" w:rsidP="00BB7ABB">
      <w:pPr>
        <w:spacing w:after="0" w:line="240" w:lineRule="auto"/>
        <w:ind w:left="5103"/>
        <w:jc w:val="both"/>
        <w:rPr>
          <w:rFonts w:ascii="Times New Roman" w:hAnsi="Times New Roman"/>
          <w:sz w:val="28"/>
          <w:szCs w:val="28"/>
        </w:rPr>
      </w:pPr>
      <w:r>
        <w:rPr>
          <w:rFonts w:ascii="Times New Roman" w:hAnsi="Times New Roman"/>
          <w:sz w:val="28"/>
          <w:szCs w:val="28"/>
        </w:rPr>
        <w:t>от 20.03.2024</w:t>
      </w:r>
      <w:r w:rsidRPr="008C7B2E">
        <w:rPr>
          <w:rFonts w:ascii="Times New Roman" w:hAnsi="Times New Roman"/>
          <w:sz w:val="28"/>
          <w:szCs w:val="28"/>
        </w:rPr>
        <w:t xml:space="preserve"> г.</w:t>
      </w:r>
      <w:r>
        <w:rPr>
          <w:rFonts w:ascii="Times New Roman" w:hAnsi="Times New Roman"/>
          <w:sz w:val="28"/>
          <w:szCs w:val="28"/>
        </w:rPr>
        <w:t xml:space="preserve"> № 20</w:t>
      </w: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pStyle w:val="90"/>
        <w:shd w:val="clear" w:color="auto" w:fill="auto"/>
        <w:spacing w:after="0" w:line="240" w:lineRule="auto"/>
        <w:ind w:firstLine="567"/>
        <w:rPr>
          <w:i w:val="0"/>
          <w:sz w:val="24"/>
          <w:szCs w:val="24"/>
        </w:rPr>
      </w:pPr>
    </w:p>
    <w:p w:rsidR="00BB7ABB" w:rsidRPr="008C7B2E" w:rsidRDefault="00BB7ABB" w:rsidP="00BB7ABB">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BB7ABB" w:rsidRPr="008C7B2E" w:rsidRDefault="00BB7ABB" w:rsidP="00BB7AB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Pr="00533069">
        <w:rPr>
          <w:b/>
          <w:i w:val="0"/>
          <w:sz w:val="28"/>
          <w:szCs w:val="28"/>
        </w:rPr>
        <w:t>Вихляевского сельского поселения Поворинского муниципального района Воронежской области</w:t>
      </w:r>
    </w:p>
    <w:p w:rsidR="00BB7ABB" w:rsidRPr="008C7B2E" w:rsidRDefault="00BB7ABB" w:rsidP="00BB7ABB">
      <w:pPr>
        <w:pStyle w:val="90"/>
        <w:shd w:val="clear" w:color="auto" w:fill="auto"/>
        <w:spacing w:after="0" w:line="240" w:lineRule="auto"/>
        <w:ind w:firstLine="567"/>
        <w:rPr>
          <w:i w:val="0"/>
          <w:sz w:val="28"/>
          <w:szCs w:val="28"/>
        </w:rPr>
      </w:pP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sz w:val="28"/>
          <w:szCs w:val="28"/>
        </w:rPr>
        <w:t>I. Общие положения</w:t>
      </w:r>
    </w:p>
    <w:p w:rsidR="00BB7ABB" w:rsidRPr="008C7B2E" w:rsidRDefault="00BB7ABB" w:rsidP="00BB7ABB">
      <w:pPr>
        <w:spacing w:after="0" w:line="240" w:lineRule="auto"/>
        <w:jc w:val="both"/>
        <w:rPr>
          <w:rFonts w:ascii="Times New Roman" w:hAnsi="Times New Roman"/>
          <w:b/>
          <w:sz w:val="28"/>
          <w:szCs w:val="28"/>
        </w:rPr>
      </w:pPr>
    </w:p>
    <w:p w:rsidR="00BB7ABB" w:rsidRPr="008C7B2E" w:rsidRDefault="00BB7ABB" w:rsidP="00BB7ABB">
      <w:pPr>
        <w:pStyle w:val="90"/>
        <w:numPr>
          <w:ilvl w:val="0"/>
          <w:numId w:val="1"/>
        </w:numPr>
        <w:shd w:val="clear" w:color="auto" w:fill="auto"/>
        <w:tabs>
          <w:tab w:val="left" w:pos="0"/>
        </w:tabs>
        <w:spacing w:after="0" w:line="240" w:lineRule="auto"/>
        <w:ind w:firstLine="0"/>
        <w:rPr>
          <w:b/>
          <w:i w:val="0"/>
          <w:sz w:val="28"/>
          <w:szCs w:val="28"/>
        </w:rPr>
      </w:pPr>
      <w:r w:rsidRPr="008C7B2E">
        <w:rPr>
          <w:b/>
          <w:i w:val="0"/>
          <w:sz w:val="28"/>
          <w:szCs w:val="28"/>
        </w:rPr>
        <w:t>Предмет регулирования административного регламента</w:t>
      </w:r>
    </w:p>
    <w:p w:rsidR="00BB7ABB" w:rsidRPr="008C7B2E" w:rsidRDefault="00BB7ABB" w:rsidP="00BB7ABB">
      <w:pPr>
        <w:pStyle w:val="90"/>
        <w:shd w:val="clear" w:color="auto" w:fill="auto"/>
        <w:tabs>
          <w:tab w:val="left" w:pos="0"/>
        </w:tabs>
        <w:spacing w:after="0" w:line="240" w:lineRule="auto"/>
        <w:ind w:firstLine="567"/>
        <w:rPr>
          <w:i w:val="0"/>
          <w:sz w:val="28"/>
          <w:szCs w:val="28"/>
        </w:rPr>
      </w:pPr>
    </w:p>
    <w:p w:rsidR="00BB7ABB" w:rsidRPr="008C7B2E" w:rsidRDefault="00BB7ABB" w:rsidP="00BB7ABB">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 xml:space="preserve">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 xml:space="preserve"> (далее – Административный регламент, Муниципальная услуга).</w:t>
      </w:r>
    </w:p>
    <w:p w:rsidR="00BB7ABB" w:rsidRPr="008C7B2E" w:rsidRDefault="00BB7ABB" w:rsidP="00BB7ABB">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proofErr w:type="spellStart"/>
      <w:r w:rsidRPr="008C7B2E">
        <w:rPr>
          <w:sz w:val="28"/>
          <w:szCs w:val="28"/>
        </w:rPr>
        <w:t>решенийи</w:t>
      </w:r>
      <w:proofErr w:type="spellEnd"/>
      <w:proofErr w:type="gramEnd"/>
      <w:r w:rsidRPr="008C7B2E">
        <w:rPr>
          <w:sz w:val="28"/>
          <w:szCs w:val="28"/>
        </w:rPr>
        <w:t xml:space="preserve"> действий (бездействия) администрации </w:t>
      </w:r>
      <w:r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pStyle w:val="90"/>
        <w:numPr>
          <w:ilvl w:val="0"/>
          <w:numId w:val="1"/>
        </w:numPr>
        <w:shd w:val="clear" w:color="auto" w:fill="auto"/>
        <w:tabs>
          <w:tab w:val="left" w:pos="0"/>
        </w:tabs>
        <w:spacing w:after="0" w:line="240" w:lineRule="auto"/>
        <w:ind w:firstLine="567"/>
        <w:rPr>
          <w:b/>
          <w:i w:val="0"/>
          <w:sz w:val="28"/>
          <w:szCs w:val="28"/>
        </w:rPr>
      </w:pPr>
      <w:r w:rsidRPr="008C7B2E">
        <w:rPr>
          <w:b/>
          <w:i w:val="0"/>
          <w:sz w:val="28"/>
          <w:szCs w:val="28"/>
        </w:rPr>
        <w:t>Круг заявителей</w:t>
      </w:r>
    </w:p>
    <w:p w:rsidR="00BB7ABB" w:rsidRPr="008C7B2E" w:rsidRDefault="00BB7ABB" w:rsidP="00BB7ABB">
      <w:pPr>
        <w:pStyle w:val="90"/>
        <w:shd w:val="clear" w:color="auto" w:fill="auto"/>
        <w:tabs>
          <w:tab w:val="left" w:pos="0"/>
        </w:tabs>
        <w:spacing w:after="0" w:line="240" w:lineRule="auto"/>
        <w:ind w:firstLine="567"/>
        <w:rPr>
          <w:b/>
          <w:sz w:val="28"/>
          <w:szCs w:val="28"/>
        </w:rPr>
      </w:pPr>
    </w:p>
    <w:p w:rsidR="00BB7ABB" w:rsidRPr="008C7B2E" w:rsidRDefault="00BB7ABB" w:rsidP="00BB7ABB">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B7ABB" w:rsidRPr="008C7B2E" w:rsidRDefault="00BB7ABB" w:rsidP="00BB7ABB">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B7ABB" w:rsidRPr="008C7B2E" w:rsidRDefault="00BB7ABB" w:rsidP="00BB7ABB">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B7ABB" w:rsidRPr="008C7B2E" w:rsidRDefault="00BB7ABB" w:rsidP="00BB7ABB">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BB7ABB" w:rsidRPr="008C7B2E" w:rsidRDefault="00BB7ABB" w:rsidP="00BB7ABB">
      <w:pPr>
        <w:pStyle w:val="21"/>
        <w:shd w:val="clear" w:color="auto" w:fill="auto"/>
        <w:tabs>
          <w:tab w:val="left" w:pos="1317"/>
        </w:tabs>
        <w:spacing w:before="0" w:after="0" w:line="240" w:lineRule="auto"/>
        <w:ind w:firstLine="567"/>
        <w:rPr>
          <w:sz w:val="28"/>
          <w:szCs w:val="28"/>
        </w:rPr>
      </w:pPr>
    </w:p>
    <w:p w:rsidR="00BB7ABB" w:rsidRPr="008C7B2E" w:rsidRDefault="00BB7ABB" w:rsidP="00BB7ABB">
      <w:pPr>
        <w:pStyle w:val="90"/>
        <w:numPr>
          <w:ilvl w:val="0"/>
          <w:numId w:val="1"/>
        </w:numPr>
        <w:shd w:val="clear" w:color="auto" w:fill="auto"/>
        <w:tabs>
          <w:tab w:val="left" w:pos="1143"/>
        </w:tabs>
        <w:spacing w:after="0" w:line="240" w:lineRule="auto"/>
        <w:ind w:firstLine="567"/>
        <w:rPr>
          <w:b/>
          <w:i w:val="0"/>
          <w:sz w:val="28"/>
          <w:szCs w:val="28"/>
        </w:rPr>
      </w:pPr>
      <w:r w:rsidRPr="008C7B2E">
        <w:rPr>
          <w:b/>
          <w:i w:val="0"/>
          <w:sz w:val="28"/>
          <w:szCs w:val="28"/>
        </w:rPr>
        <w:t>Требования к порядку информирования о предоставлении Муниципальной услуги</w:t>
      </w:r>
    </w:p>
    <w:p w:rsidR="00BB7ABB" w:rsidRPr="008C7B2E" w:rsidRDefault="00BB7ABB" w:rsidP="00BB7ABB">
      <w:pPr>
        <w:pStyle w:val="90"/>
        <w:shd w:val="clear" w:color="auto" w:fill="auto"/>
        <w:tabs>
          <w:tab w:val="left" w:pos="1143"/>
        </w:tabs>
        <w:spacing w:after="0" w:line="240" w:lineRule="auto"/>
        <w:ind w:firstLine="567"/>
        <w:rPr>
          <w:b/>
          <w:i w:val="0"/>
          <w:sz w:val="28"/>
          <w:szCs w:val="28"/>
        </w:rPr>
      </w:pPr>
    </w:p>
    <w:p w:rsidR="00BB7ABB" w:rsidRPr="00533069" w:rsidRDefault="00BB7ABB" w:rsidP="00BB7ABB">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Pr="00B7491E">
        <w:rPr>
          <w:sz w:val="28"/>
          <w:szCs w:val="28"/>
        </w:rPr>
        <w:t xml:space="preserve">Вихляевского сельского </w:t>
      </w:r>
      <w:r w:rsidRPr="00533069">
        <w:rPr>
          <w:sz w:val="28"/>
          <w:szCs w:val="28"/>
        </w:rPr>
        <w:t>поселения Поворинского муниципального района Воронежской области (далее – Администрация) или в МФЦ.</w:t>
      </w:r>
    </w:p>
    <w:p w:rsidR="00BB7ABB" w:rsidRPr="00533069" w:rsidRDefault="00BB7ABB" w:rsidP="00BB7ABB">
      <w:pPr>
        <w:spacing w:after="0" w:line="240" w:lineRule="auto"/>
        <w:jc w:val="both"/>
        <w:rPr>
          <w:rFonts w:ascii="Times New Roman" w:hAnsi="Times New Roman"/>
          <w:sz w:val="28"/>
          <w:szCs w:val="28"/>
        </w:rPr>
      </w:pPr>
      <w:proofErr w:type="gramStart"/>
      <w:r w:rsidRPr="00533069">
        <w:rPr>
          <w:rFonts w:ascii="Times New Roman" w:hAnsi="Times New Roman"/>
          <w:sz w:val="28"/>
          <w:szCs w:val="28"/>
        </w:rPr>
        <w:t>На официальном сайте Администрации Вихляевского сельского поселения Поворинского муниципального района Воронежской области (</w:t>
      </w:r>
      <w:hyperlink r:id="rId5" w:history="1">
        <w:r w:rsidRPr="00533069">
          <w:rPr>
            <w:rStyle w:val="af2"/>
            <w:rFonts w:ascii="Times New Roman" w:hAnsi="Times New Roman"/>
            <w:sz w:val="28"/>
            <w:szCs w:val="28"/>
          </w:rPr>
          <w:t>https://vihlaevka.ru/</w:t>
        </w:r>
      </w:hyperlink>
      <w:r w:rsidRPr="00533069">
        <w:rPr>
          <w:rFonts w:ascii="Times New Roman" w:hAnsi="Times New Roman"/>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533069">
        <w:rPr>
          <w:rStyle w:val="1"/>
          <w:rFonts w:eastAsiaTheme="minorEastAsia"/>
          <w:sz w:val="28"/>
          <w:szCs w:val="28"/>
        </w:rPr>
        <w:t xml:space="preserve"> (далее – Единый портал, ЕПГУ)</w:t>
      </w:r>
      <w:r w:rsidRPr="00533069">
        <w:rPr>
          <w:rFonts w:ascii="Times New Roman" w:hAnsi="Times New Roman"/>
          <w:sz w:val="28"/>
          <w:szCs w:val="28"/>
        </w:rPr>
        <w:t>, расположенной в сети Интернет по адресу:</w:t>
      </w:r>
      <w:hyperlink r:id="rId6" w:history="1">
        <w:r w:rsidRPr="00533069">
          <w:rPr>
            <w:rStyle w:val="af2"/>
            <w:rFonts w:ascii="Times New Roman" w:hAnsi="Times New Roman"/>
            <w:sz w:val="28"/>
            <w:szCs w:val="28"/>
            <w:lang w:val="en-US"/>
          </w:rPr>
          <w:t>www</w:t>
        </w:r>
        <w:r w:rsidRPr="00533069">
          <w:rPr>
            <w:rStyle w:val="af2"/>
            <w:rFonts w:ascii="Times New Roman" w:hAnsi="Times New Roman"/>
            <w:sz w:val="28"/>
            <w:szCs w:val="28"/>
          </w:rPr>
          <w:t>.</w:t>
        </w:r>
        <w:r w:rsidRPr="00533069">
          <w:rPr>
            <w:rStyle w:val="af2"/>
            <w:rFonts w:ascii="Times New Roman" w:hAnsi="Times New Roman"/>
            <w:sz w:val="28"/>
            <w:szCs w:val="28"/>
            <w:lang w:val="en-US"/>
          </w:rPr>
          <w:t>gosuslugi</w:t>
        </w:r>
        <w:r w:rsidRPr="00533069">
          <w:rPr>
            <w:rStyle w:val="af2"/>
            <w:rFonts w:ascii="Times New Roman" w:hAnsi="Times New Roman"/>
            <w:sz w:val="28"/>
            <w:szCs w:val="28"/>
          </w:rPr>
          <w:t>.</w:t>
        </w:r>
        <w:r w:rsidRPr="00533069">
          <w:rPr>
            <w:rStyle w:val="af2"/>
            <w:rFonts w:ascii="Times New Roman" w:hAnsi="Times New Roman"/>
            <w:sz w:val="28"/>
            <w:szCs w:val="28"/>
            <w:lang w:val="en-US"/>
          </w:rPr>
          <w:t>ru</w:t>
        </w:r>
      </w:hyperlink>
      <w:r w:rsidRPr="00533069">
        <w:rPr>
          <w:rStyle w:val="1"/>
          <w:rFonts w:eastAsiaTheme="minorEastAsia"/>
          <w:sz w:val="28"/>
          <w:szCs w:val="28"/>
        </w:rPr>
        <w:t>,</w:t>
      </w:r>
      <w:r w:rsidRPr="00533069">
        <w:rPr>
          <w:rFonts w:ascii="Times New Roman" w:hAnsi="Times New Roman"/>
          <w:sz w:val="28"/>
          <w:szCs w:val="28"/>
        </w:rPr>
        <w:t>в информационной системе Воронежской области «Портал Воронежской области в сети</w:t>
      </w:r>
      <w:proofErr w:type="gramEnd"/>
      <w:r w:rsidRPr="00533069">
        <w:rPr>
          <w:rFonts w:ascii="Times New Roman" w:hAnsi="Times New Roman"/>
          <w:sz w:val="28"/>
          <w:szCs w:val="28"/>
        </w:rPr>
        <w:t xml:space="preserve"> Интернет» (далее – региональный портал, РПГУ), </w:t>
      </w:r>
      <w:proofErr w:type="gramStart"/>
      <w:r w:rsidRPr="00533069">
        <w:rPr>
          <w:rFonts w:ascii="Times New Roman" w:hAnsi="Times New Roman"/>
          <w:sz w:val="28"/>
          <w:szCs w:val="28"/>
        </w:rPr>
        <w:t>расположенной</w:t>
      </w:r>
      <w:proofErr w:type="gramEnd"/>
      <w:r w:rsidRPr="00533069">
        <w:rPr>
          <w:rFonts w:ascii="Times New Roman" w:hAnsi="Times New Roman"/>
          <w:sz w:val="28"/>
          <w:szCs w:val="28"/>
        </w:rPr>
        <w:t xml:space="preserve"> по адресу: </w:t>
      </w:r>
      <w:hyperlink r:id="rId7" w:history="1">
        <w:r w:rsidRPr="00533069">
          <w:rPr>
            <w:rStyle w:val="af2"/>
            <w:rFonts w:ascii="Times New Roman" w:hAnsi="Times New Roman"/>
            <w:sz w:val="28"/>
            <w:szCs w:val="28"/>
            <w:lang w:val="en-US"/>
          </w:rPr>
          <w:t>www</w:t>
        </w:r>
        <w:r w:rsidRPr="00533069">
          <w:rPr>
            <w:rStyle w:val="af2"/>
            <w:rFonts w:ascii="Times New Roman" w:hAnsi="Times New Roman"/>
            <w:sz w:val="28"/>
            <w:szCs w:val="28"/>
          </w:rPr>
          <w:t>.</w:t>
        </w:r>
        <w:r w:rsidRPr="00533069">
          <w:rPr>
            <w:rStyle w:val="af2"/>
            <w:rFonts w:ascii="Times New Roman" w:hAnsi="Times New Roman"/>
            <w:sz w:val="28"/>
            <w:szCs w:val="28"/>
            <w:lang w:val="en-US"/>
          </w:rPr>
          <w:t>govvrn</w:t>
        </w:r>
        <w:r w:rsidRPr="00533069">
          <w:rPr>
            <w:rStyle w:val="af2"/>
            <w:rFonts w:ascii="Times New Roman" w:hAnsi="Times New Roman"/>
            <w:sz w:val="28"/>
            <w:szCs w:val="28"/>
          </w:rPr>
          <w:t>.</w:t>
        </w:r>
        <w:r w:rsidRPr="00533069">
          <w:rPr>
            <w:rStyle w:val="af2"/>
            <w:rFonts w:ascii="Times New Roman" w:hAnsi="Times New Roman"/>
            <w:sz w:val="28"/>
            <w:szCs w:val="28"/>
            <w:lang w:val="en-US"/>
          </w:rPr>
          <w:t>ru</w:t>
        </w:r>
      </w:hyperlink>
      <w:r w:rsidRPr="00533069">
        <w:rPr>
          <w:rFonts w:ascii="Times New Roman" w:hAnsi="Times New Roman"/>
          <w:sz w:val="28"/>
          <w:szCs w:val="28"/>
        </w:rPr>
        <w:t>,обязательному размещению подлежит следующая справочная информация:</w:t>
      </w:r>
    </w:p>
    <w:p w:rsidR="00BB7ABB" w:rsidRPr="008C7B2E" w:rsidRDefault="00BB7ABB" w:rsidP="00BB7ABB">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BB7ABB" w:rsidRPr="008C7B2E" w:rsidRDefault="00BB7ABB" w:rsidP="00BB7ABB">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 xml:space="preserve">справочные телефоны Администрации, в том числе номер </w:t>
      </w:r>
      <w:proofErr w:type="spellStart"/>
      <w:r w:rsidRPr="008C7B2E">
        <w:rPr>
          <w:sz w:val="28"/>
          <w:szCs w:val="28"/>
        </w:rPr>
        <w:t>телефона-автоинформатора</w:t>
      </w:r>
      <w:proofErr w:type="spellEnd"/>
      <w:r w:rsidRPr="008C7B2E">
        <w:rPr>
          <w:sz w:val="28"/>
          <w:szCs w:val="28"/>
        </w:rPr>
        <w:t>;</w:t>
      </w:r>
    </w:p>
    <w:p w:rsidR="00BB7ABB" w:rsidRPr="00583598" w:rsidRDefault="00BB7ABB" w:rsidP="00BB7ABB">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r w:rsidRPr="00583598">
        <w:rPr>
          <w:b/>
          <w:i/>
          <w:sz w:val="28"/>
          <w:szCs w:val="28"/>
        </w:rPr>
        <w:t xml:space="preserve"> </w:t>
      </w:r>
    </w:p>
    <w:p w:rsidR="00BB7ABB" w:rsidRPr="008C7B2E" w:rsidRDefault="00BB7ABB" w:rsidP="00BB7ABB">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BB7ABB" w:rsidRPr="008C7B2E" w:rsidRDefault="00BB7ABB" w:rsidP="00BB7ABB">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BB7ABB" w:rsidRPr="008C7B2E" w:rsidRDefault="00BB7ABB" w:rsidP="00BB7ABB">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B7ABB" w:rsidRPr="008C7B2E" w:rsidRDefault="00BB7ABB" w:rsidP="00BB7ABB">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BB7ABB" w:rsidRPr="008C7B2E" w:rsidRDefault="00BB7ABB" w:rsidP="00BB7ABB">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B7ABB" w:rsidRPr="008C7B2E" w:rsidRDefault="00BB7ABB" w:rsidP="00BB7ABB">
      <w:pPr>
        <w:pStyle w:val="21"/>
        <w:shd w:val="clear" w:color="auto" w:fill="auto"/>
        <w:tabs>
          <w:tab w:val="left" w:pos="1178"/>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посредством телефонной и факсимильной связи;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BB7ABB" w:rsidRPr="008C7B2E" w:rsidRDefault="00BB7ABB" w:rsidP="00BB7ABB">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B7ABB" w:rsidRPr="008C7B2E" w:rsidRDefault="00BB7ABB" w:rsidP="00BB7ABB">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7ABB" w:rsidRPr="008C7B2E" w:rsidRDefault="00BB7ABB" w:rsidP="00BB7ABB">
      <w:pPr>
        <w:pStyle w:val="21"/>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BB7ABB" w:rsidRPr="008C7B2E" w:rsidRDefault="00BB7ABB" w:rsidP="00BB7ABB">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BB7ABB" w:rsidRPr="008C7B2E" w:rsidRDefault="00BB7ABB" w:rsidP="00BB7ABB">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исчерпывающий перечень оснований для приостановления или отказа в предоставлении Муниципальной услуги;</w:t>
      </w:r>
    </w:p>
    <w:p w:rsidR="00BB7ABB" w:rsidRPr="008C7B2E" w:rsidRDefault="00BB7ABB" w:rsidP="00BB7ABB">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B7ABB" w:rsidRPr="008C7B2E" w:rsidRDefault="00BB7ABB" w:rsidP="00BB7ABB">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BB7ABB" w:rsidRPr="008C7B2E" w:rsidRDefault="00BB7ABB" w:rsidP="00BB7ABB">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BB7ABB" w:rsidRPr="008C7B2E" w:rsidRDefault="00BB7ABB" w:rsidP="00BB7ABB">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BB7ABB" w:rsidRPr="008C7B2E" w:rsidRDefault="00BB7ABB" w:rsidP="00BB7ABB">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BB7ABB" w:rsidRPr="008C7B2E" w:rsidRDefault="00BB7ABB" w:rsidP="00BB7ABB">
      <w:pPr>
        <w:pStyle w:val="21"/>
        <w:shd w:val="clear" w:color="auto" w:fill="auto"/>
        <w:tabs>
          <w:tab w:val="left" w:pos="1135"/>
        </w:tabs>
        <w:spacing w:before="0" w:after="0" w:line="240" w:lineRule="auto"/>
        <w:ind w:firstLine="567"/>
        <w:rPr>
          <w:sz w:val="28"/>
          <w:szCs w:val="28"/>
        </w:rPr>
      </w:pPr>
      <w:r w:rsidRPr="008C7B2E">
        <w:rPr>
          <w:sz w:val="28"/>
          <w:szCs w:val="28"/>
        </w:rPr>
        <w:t xml:space="preserve">б) номера </w:t>
      </w:r>
      <w:proofErr w:type="spellStart"/>
      <w:r w:rsidRPr="008C7B2E">
        <w:rPr>
          <w:sz w:val="28"/>
          <w:szCs w:val="28"/>
        </w:rPr>
        <w:t>телефонов-автоинформаторов</w:t>
      </w:r>
      <w:proofErr w:type="spellEnd"/>
      <w:r w:rsidRPr="008C7B2E">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B7ABB" w:rsidRPr="008C7B2E" w:rsidRDefault="00BB7ABB" w:rsidP="00BB7ABB">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BB7ABB" w:rsidRPr="008C7B2E" w:rsidRDefault="00BB7ABB" w:rsidP="00BB7ABB">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BB7ABB" w:rsidRPr="008C7B2E" w:rsidRDefault="00BB7ABB" w:rsidP="00BB7ABB">
      <w:pPr>
        <w:pStyle w:val="21"/>
        <w:shd w:val="clear" w:color="auto" w:fill="auto"/>
        <w:tabs>
          <w:tab w:val="left" w:pos="1129"/>
        </w:tabs>
        <w:spacing w:before="0" w:after="0" w:line="240" w:lineRule="auto"/>
        <w:ind w:firstLine="567"/>
        <w:rPr>
          <w:sz w:val="28"/>
          <w:szCs w:val="28"/>
        </w:rPr>
      </w:pPr>
      <w:proofErr w:type="spellStart"/>
      <w:r w:rsidRPr="008C7B2E">
        <w:rPr>
          <w:sz w:val="28"/>
          <w:szCs w:val="28"/>
        </w:rPr>
        <w:lastRenderedPageBreak/>
        <w:t>д</w:t>
      </w:r>
      <w:proofErr w:type="spellEnd"/>
      <w:r w:rsidRPr="008C7B2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BB7ABB" w:rsidRPr="008C7B2E" w:rsidRDefault="00BB7ABB" w:rsidP="00BB7ABB">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BB7ABB" w:rsidRPr="008C7B2E" w:rsidRDefault="00BB7ABB" w:rsidP="00BB7ABB">
      <w:pPr>
        <w:pStyle w:val="21"/>
        <w:shd w:val="clear" w:color="auto" w:fill="auto"/>
        <w:tabs>
          <w:tab w:val="left" w:pos="1181"/>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порядок и способы предварительной записи на получение Муниципальной услуги;</w:t>
      </w:r>
    </w:p>
    <w:p w:rsidR="00BB7ABB" w:rsidRPr="008C7B2E" w:rsidRDefault="00BB7ABB" w:rsidP="00BB7ABB">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B7ABB" w:rsidRPr="008C7B2E" w:rsidRDefault="00BB7ABB" w:rsidP="00BB7ABB">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B7ABB" w:rsidRPr="008C7B2E" w:rsidRDefault="00BB7ABB" w:rsidP="00BB7ABB">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B7ABB" w:rsidRPr="008C7B2E" w:rsidRDefault="00BB7ABB" w:rsidP="00BB7ABB">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BB7ABB" w:rsidRPr="008C7B2E" w:rsidRDefault="00BB7ABB" w:rsidP="00BB7ABB">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B7ABB" w:rsidRPr="008C7B2E" w:rsidRDefault="00BB7ABB" w:rsidP="00BB7ABB">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BB7ABB" w:rsidRPr="008C7B2E" w:rsidRDefault="00BB7ABB" w:rsidP="00BB7ABB">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BB7ABB" w:rsidRPr="008C7B2E" w:rsidRDefault="00BB7ABB" w:rsidP="00BB7ABB">
      <w:pPr>
        <w:pStyle w:val="21"/>
        <w:shd w:val="clear" w:color="auto" w:fill="auto"/>
        <w:tabs>
          <w:tab w:val="left" w:pos="1132"/>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об основаниях для приостановления и отказа в предоставлении Муниципальной услуги;</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BB7ABB" w:rsidRPr="008C7B2E" w:rsidRDefault="00BB7ABB" w:rsidP="00BB7ABB">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B7ABB" w:rsidRPr="008C7B2E" w:rsidRDefault="00BB7ABB" w:rsidP="00BB7ABB">
      <w:pPr>
        <w:pStyle w:val="a5"/>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B7ABB" w:rsidRPr="008C7B2E" w:rsidRDefault="00BB7ABB" w:rsidP="00BB7ABB">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7ABB" w:rsidRPr="008C7B2E" w:rsidRDefault="00BB7ABB" w:rsidP="00BB7ABB">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BB7ABB" w:rsidRPr="008C7B2E" w:rsidRDefault="00BB7ABB" w:rsidP="00BB7ABB">
      <w:pPr>
        <w:pStyle w:val="21"/>
        <w:shd w:val="clear" w:color="auto" w:fill="auto"/>
        <w:tabs>
          <w:tab w:val="left" w:pos="1402"/>
        </w:tabs>
        <w:spacing w:before="0" w:after="0" w:line="240" w:lineRule="auto"/>
        <w:ind w:firstLine="567"/>
        <w:rPr>
          <w:sz w:val="28"/>
          <w:szCs w:val="28"/>
        </w:rPr>
      </w:pPr>
    </w:p>
    <w:p w:rsidR="00BB7ABB" w:rsidRPr="008C7B2E" w:rsidRDefault="00BB7ABB" w:rsidP="00BB7ABB">
      <w:pPr>
        <w:pStyle w:val="a8"/>
        <w:framePr w:wrap="none" w:vAnchor="page" w:hAnchor="page" w:x="5877" w:y="16041"/>
        <w:shd w:val="clear" w:color="auto" w:fill="auto"/>
        <w:spacing w:line="240" w:lineRule="auto"/>
        <w:rPr>
          <w:b w:val="0"/>
          <w:sz w:val="28"/>
          <w:szCs w:val="28"/>
        </w:rPr>
      </w:pPr>
    </w:p>
    <w:p w:rsidR="00BB7ABB" w:rsidRPr="008C7B2E" w:rsidRDefault="00BB7ABB" w:rsidP="00BB7ABB">
      <w:pPr>
        <w:pStyle w:val="23"/>
        <w:numPr>
          <w:ilvl w:val="0"/>
          <w:numId w:val="3"/>
        </w:numPr>
        <w:shd w:val="clear" w:color="auto" w:fill="auto"/>
        <w:tabs>
          <w:tab w:val="left" w:pos="0"/>
        </w:tabs>
        <w:spacing w:after="0" w:line="240" w:lineRule="auto"/>
        <w:ind w:firstLine="567"/>
        <w:outlineLvl w:val="9"/>
        <w:rPr>
          <w:sz w:val="28"/>
          <w:szCs w:val="28"/>
        </w:rPr>
      </w:pPr>
      <w:bookmarkStart w:id="0" w:name="bookmark0"/>
      <w:r w:rsidRPr="008C7B2E">
        <w:rPr>
          <w:sz w:val="28"/>
          <w:szCs w:val="28"/>
        </w:rPr>
        <w:t>Стандарт предоставления муниципальной услуги</w:t>
      </w:r>
      <w:bookmarkEnd w:id="0"/>
    </w:p>
    <w:p w:rsidR="00BB7ABB" w:rsidRPr="008C7B2E" w:rsidRDefault="00BB7ABB" w:rsidP="00BB7ABB">
      <w:pPr>
        <w:pStyle w:val="90"/>
        <w:shd w:val="clear" w:color="auto" w:fill="auto"/>
        <w:tabs>
          <w:tab w:val="left" w:pos="-142"/>
        </w:tabs>
        <w:spacing w:after="0" w:line="240" w:lineRule="auto"/>
        <w:ind w:firstLine="567"/>
        <w:rPr>
          <w:b/>
          <w:sz w:val="28"/>
          <w:szCs w:val="28"/>
        </w:rPr>
      </w:pPr>
    </w:p>
    <w:p w:rsidR="00BB7ABB" w:rsidRPr="008C7B2E" w:rsidRDefault="00BB7ABB" w:rsidP="00BB7ABB">
      <w:pPr>
        <w:pStyle w:val="90"/>
        <w:numPr>
          <w:ilvl w:val="0"/>
          <w:numId w:val="1"/>
        </w:numPr>
        <w:shd w:val="clear" w:color="auto" w:fill="auto"/>
        <w:tabs>
          <w:tab w:val="left" w:pos="-142"/>
        </w:tabs>
        <w:spacing w:after="0" w:line="240" w:lineRule="auto"/>
        <w:ind w:firstLine="567"/>
        <w:rPr>
          <w:b/>
          <w:i w:val="0"/>
          <w:sz w:val="28"/>
          <w:szCs w:val="28"/>
        </w:rPr>
      </w:pPr>
      <w:r w:rsidRPr="008C7B2E">
        <w:rPr>
          <w:b/>
          <w:i w:val="0"/>
          <w:sz w:val="28"/>
          <w:szCs w:val="28"/>
        </w:rPr>
        <w:t>Наименование Муниципальной услуги</w:t>
      </w:r>
    </w:p>
    <w:p w:rsidR="00BB7ABB" w:rsidRPr="008C7B2E" w:rsidRDefault="00BB7ABB" w:rsidP="00BB7ABB">
      <w:pPr>
        <w:pStyle w:val="90"/>
        <w:shd w:val="clear" w:color="auto" w:fill="auto"/>
        <w:tabs>
          <w:tab w:val="left" w:pos="-142"/>
        </w:tabs>
        <w:spacing w:after="0" w:line="240" w:lineRule="auto"/>
        <w:ind w:firstLine="567"/>
        <w:rPr>
          <w:b/>
          <w:sz w:val="28"/>
          <w:szCs w:val="28"/>
        </w:rPr>
      </w:pPr>
    </w:p>
    <w:p w:rsidR="00BB7ABB" w:rsidRPr="008C7B2E" w:rsidRDefault="00BB7ABB" w:rsidP="00BB7ABB">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BB7ABB" w:rsidRPr="008C7B2E" w:rsidRDefault="00BB7ABB" w:rsidP="00BB7ABB">
      <w:pPr>
        <w:pStyle w:val="21"/>
        <w:shd w:val="clear" w:color="auto" w:fill="auto"/>
        <w:tabs>
          <w:tab w:val="left" w:pos="1280"/>
        </w:tabs>
        <w:spacing w:before="0" w:after="0" w:line="240" w:lineRule="auto"/>
        <w:ind w:firstLine="567"/>
        <w:rPr>
          <w:sz w:val="28"/>
          <w:szCs w:val="28"/>
        </w:rPr>
      </w:pPr>
    </w:p>
    <w:p w:rsidR="00BB7ABB" w:rsidRPr="008C7B2E" w:rsidRDefault="00BB7ABB" w:rsidP="00BB7ABB">
      <w:pPr>
        <w:pStyle w:val="90"/>
        <w:numPr>
          <w:ilvl w:val="0"/>
          <w:numId w:val="1"/>
        </w:numPr>
        <w:shd w:val="clear" w:color="auto" w:fill="auto"/>
        <w:tabs>
          <w:tab w:val="left" w:pos="0"/>
        </w:tabs>
        <w:spacing w:after="0" w:line="240" w:lineRule="auto"/>
        <w:ind w:firstLine="567"/>
        <w:rPr>
          <w:b/>
          <w:i w:val="0"/>
          <w:sz w:val="28"/>
          <w:szCs w:val="28"/>
        </w:rPr>
      </w:pPr>
      <w:r w:rsidRPr="008C7B2E">
        <w:rPr>
          <w:b/>
          <w:i w:val="0"/>
          <w:sz w:val="28"/>
          <w:szCs w:val="28"/>
        </w:rPr>
        <w:t>Наименование органа</w:t>
      </w:r>
      <w:r w:rsidRPr="008C7B2E">
        <w:rPr>
          <w:rStyle w:val="90pt"/>
          <w:rFonts w:eastAsiaTheme="majorEastAsia"/>
          <w:sz w:val="28"/>
          <w:szCs w:val="28"/>
        </w:rPr>
        <w:t xml:space="preserve">, </w:t>
      </w:r>
      <w:r w:rsidRPr="008C7B2E">
        <w:rPr>
          <w:b/>
          <w:i w:val="0"/>
          <w:sz w:val="28"/>
          <w:szCs w:val="28"/>
        </w:rPr>
        <w:t>предоставляющего Муниципальную услугу</w:t>
      </w:r>
    </w:p>
    <w:p w:rsidR="00BB7ABB" w:rsidRPr="008C7B2E" w:rsidRDefault="00BB7ABB" w:rsidP="00BB7ABB">
      <w:pPr>
        <w:pStyle w:val="90"/>
        <w:shd w:val="clear" w:color="auto" w:fill="auto"/>
        <w:tabs>
          <w:tab w:val="left" w:pos="0"/>
        </w:tabs>
        <w:spacing w:after="0" w:line="240" w:lineRule="auto"/>
        <w:ind w:firstLine="567"/>
        <w:rPr>
          <w:b/>
          <w:i w:val="0"/>
          <w:sz w:val="28"/>
          <w:szCs w:val="28"/>
        </w:rPr>
      </w:pPr>
    </w:p>
    <w:p w:rsidR="00BB7ABB" w:rsidRPr="008C7B2E" w:rsidRDefault="00BB7ABB" w:rsidP="00BB7ABB">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Муниципальная услуга предоставляется администрацией</w:t>
      </w:r>
      <w:r>
        <w:rPr>
          <w:sz w:val="28"/>
          <w:szCs w:val="28"/>
        </w:rPr>
        <w:t xml:space="preserve"> </w:t>
      </w:r>
      <w:r w:rsidRPr="00B7491E">
        <w:rPr>
          <w:sz w:val="28"/>
          <w:szCs w:val="28"/>
        </w:rPr>
        <w:t>Вихляевского сельского поселения Поворинского муниципального района Воронежской области</w:t>
      </w:r>
      <w:r w:rsidRPr="008C7B2E">
        <w:rPr>
          <w:rStyle w:val="0pt"/>
          <w:sz w:val="28"/>
          <w:szCs w:val="28"/>
        </w:rPr>
        <w:t>.</w:t>
      </w:r>
    </w:p>
    <w:p w:rsidR="00BB7ABB" w:rsidRPr="008C7B2E" w:rsidRDefault="00BB7ABB" w:rsidP="00BB7ABB">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B7ABB" w:rsidRPr="008C7B2E" w:rsidRDefault="00BB7ABB" w:rsidP="00BB7ABB">
      <w:pPr>
        <w:pStyle w:val="a5"/>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B7ABB" w:rsidRPr="008C7B2E" w:rsidRDefault="00BB7ABB" w:rsidP="00BB7ABB">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B7ABB" w:rsidRPr="008C7B2E" w:rsidRDefault="00BB7ABB" w:rsidP="00BB7ABB">
      <w:pPr>
        <w:tabs>
          <w:tab w:val="left" w:pos="1276"/>
        </w:tabs>
        <w:spacing w:after="0" w:line="240" w:lineRule="auto"/>
        <w:jc w:val="both"/>
        <w:rPr>
          <w:rFonts w:ascii="Times New Roman" w:hAnsi="Times New Roman"/>
          <w:sz w:val="28"/>
          <w:szCs w:val="28"/>
        </w:rPr>
      </w:pPr>
      <w:r w:rsidRPr="008C7B2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8C7B2E">
        <w:rPr>
          <w:rFonts w:ascii="Times New Roman" w:hAnsi="Times New Roman"/>
          <w:sz w:val="28"/>
          <w:szCs w:val="28"/>
        </w:rPr>
        <w:t>с</w:t>
      </w:r>
      <w:proofErr w:type="gramEnd"/>
      <w:r w:rsidRPr="008C7B2E">
        <w:rPr>
          <w:rFonts w:ascii="Times New Roman" w:hAnsi="Times New Roman"/>
          <w:sz w:val="28"/>
          <w:szCs w:val="28"/>
        </w:rPr>
        <w:t>:</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5.5.3.</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8C7B2E">
        <w:rPr>
          <w:rFonts w:ascii="Times New Roman" w:hAnsi="Times New Roman"/>
          <w:sz w:val="28"/>
          <w:szCs w:val="28"/>
        </w:rPr>
        <w:lastRenderedPageBreak/>
        <w:t>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w:t>
      </w:r>
      <w:r w:rsidRPr="00583598">
        <w:rPr>
          <w:rFonts w:ascii="Times New Roman" w:hAnsi="Times New Roman"/>
          <w:sz w:val="28"/>
          <w:szCs w:val="28"/>
        </w:rPr>
        <w:t xml:space="preserve">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8C7B2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Поворинского муниципального района муниципальных услуг» от 04.12.2015 года №12.</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color w:val="FF0000"/>
          <w:sz w:val="28"/>
          <w:szCs w:val="28"/>
          <w:lang w:eastAsia="en-US"/>
        </w:rPr>
      </w:pPr>
    </w:p>
    <w:p w:rsidR="00BB7ABB" w:rsidRPr="008C7B2E" w:rsidRDefault="00BB7ABB" w:rsidP="00BB7ABB">
      <w:pPr>
        <w:pStyle w:val="90"/>
        <w:numPr>
          <w:ilvl w:val="0"/>
          <w:numId w:val="12"/>
        </w:numPr>
        <w:shd w:val="clear" w:color="auto" w:fill="auto"/>
        <w:tabs>
          <w:tab w:val="left" w:pos="567"/>
        </w:tabs>
        <w:spacing w:after="0" w:line="240" w:lineRule="auto"/>
        <w:ind w:left="0" w:firstLine="567"/>
        <w:rPr>
          <w:b/>
          <w:i w:val="0"/>
          <w:sz w:val="28"/>
          <w:szCs w:val="28"/>
        </w:rPr>
      </w:pPr>
      <w:r w:rsidRPr="008C7B2E">
        <w:rPr>
          <w:b/>
          <w:i w:val="0"/>
          <w:sz w:val="28"/>
          <w:szCs w:val="28"/>
        </w:rPr>
        <w:t>Результат предоставления Муниципальной услуги</w:t>
      </w:r>
    </w:p>
    <w:p w:rsidR="00BB7ABB" w:rsidRPr="008C7B2E" w:rsidRDefault="00BB7ABB" w:rsidP="00BB7ABB">
      <w:pPr>
        <w:pStyle w:val="90"/>
        <w:shd w:val="clear" w:color="auto" w:fill="auto"/>
        <w:tabs>
          <w:tab w:val="left" w:pos="2654"/>
        </w:tabs>
        <w:spacing w:after="0" w:line="240" w:lineRule="auto"/>
        <w:ind w:firstLine="567"/>
        <w:rPr>
          <w:b/>
          <w:sz w:val="28"/>
          <w:szCs w:val="28"/>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9"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2и № 3к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0"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(решение об отказе в предоставлении Муниципальной услуги) (</w:t>
      </w:r>
      <w:hyperlink r:id="rId11"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BB7ABB" w:rsidRPr="008C7B2E" w:rsidRDefault="00BB7ABB" w:rsidP="00BB7ABB">
      <w:pPr>
        <w:tabs>
          <w:tab w:val="left" w:pos="1945"/>
        </w:tabs>
        <w:spacing w:after="0" w:line="240" w:lineRule="auto"/>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B7ABB" w:rsidRPr="008C7B2E" w:rsidRDefault="00BB7ABB" w:rsidP="00BB7ABB">
      <w:pPr>
        <w:tabs>
          <w:tab w:val="left" w:pos="1071"/>
        </w:tabs>
        <w:spacing w:after="0" w:line="240" w:lineRule="auto"/>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6.4.Результат предоставления Муниципальной услуги направляется Заявителю одним из следующих способов:</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r w:rsidRPr="008C7B2E">
        <w:rPr>
          <w:sz w:val="28"/>
          <w:szCs w:val="28"/>
        </w:rPr>
        <w:t>4. Лично Заявителю либо его уполномоченному представителю в Администрации.</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lastRenderedPageBreak/>
        <w:t xml:space="preserve">- дата регистрации: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7ABB" w:rsidRPr="008C7B2E" w:rsidRDefault="00BB7ABB" w:rsidP="00BB7ABB">
      <w:pPr>
        <w:pStyle w:val="21"/>
        <w:shd w:val="clear" w:color="auto" w:fill="auto"/>
        <w:tabs>
          <w:tab w:val="left" w:pos="1448"/>
          <w:tab w:val="left" w:pos="653"/>
        </w:tabs>
        <w:spacing w:before="0" w:after="0" w:line="240" w:lineRule="auto"/>
        <w:ind w:firstLine="567"/>
        <w:rPr>
          <w:sz w:val="28"/>
          <w:szCs w:val="28"/>
        </w:rPr>
      </w:pPr>
    </w:p>
    <w:p w:rsidR="00BB7ABB" w:rsidRPr="008C7B2E" w:rsidRDefault="00BB7ABB" w:rsidP="00BB7ABB">
      <w:pPr>
        <w:pStyle w:val="90"/>
        <w:numPr>
          <w:ilvl w:val="0"/>
          <w:numId w:val="12"/>
        </w:numPr>
        <w:shd w:val="clear" w:color="auto" w:fill="auto"/>
        <w:tabs>
          <w:tab w:val="left" w:pos="0"/>
        </w:tabs>
        <w:spacing w:after="0" w:line="240" w:lineRule="auto"/>
        <w:ind w:left="0" w:firstLine="567"/>
        <w:rPr>
          <w:b/>
          <w:i w:val="0"/>
          <w:sz w:val="28"/>
          <w:szCs w:val="28"/>
        </w:rPr>
      </w:pPr>
      <w:r w:rsidRPr="008C7B2E">
        <w:rPr>
          <w:b/>
          <w:i w:val="0"/>
          <w:sz w:val="28"/>
          <w:szCs w:val="28"/>
        </w:rPr>
        <w:t>Срок предоставления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B7ABB" w:rsidRPr="008C7B2E" w:rsidRDefault="00BB7ABB" w:rsidP="00BB7ABB">
      <w:pPr>
        <w:pStyle w:val="21"/>
        <w:shd w:val="clear" w:color="auto" w:fill="auto"/>
        <w:spacing w:before="0" w:after="0" w:line="240" w:lineRule="auto"/>
        <w:ind w:firstLine="567"/>
        <w:rPr>
          <w:b/>
          <w:i/>
          <w:sz w:val="28"/>
          <w:szCs w:val="28"/>
        </w:rPr>
      </w:pPr>
    </w:p>
    <w:p w:rsidR="00BB7ABB" w:rsidRPr="008C7B2E" w:rsidRDefault="00BB7ABB" w:rsidP="00BB7ABB">
      <w:pPr>
        <w:pStyle w:val="90"/>
        <w:numPr>
          <w:ilvl w:val="0"/>
          <w:numId w:val="12"/>
        </w:numPr>
        <w:shd w:val="clear" w:color="auto" w:fill="auto"/>
        <w:tabs>
          <w:tab w:val="left" w:pos="0"/>
        </w:tabs>
        <w:spacing w:after="0" w:line="240" w:lineRule="auto"/>
        <w:ind w:left="0" w:firstLine="567"/>
        <w:rPr>
          <w:b/>
          <w:i w:val="0"/>
          <w:sz w:val="28"/>
          <w:szCs w:val="28"/>
        </w:rPr>
      </w:pPr>
      <w:r w:rsidRPr="008C7B2E">
        <w:rPr>
          <w:b/>
          <w:i w:val="0"/>
          <w:sz w:val="28"/>
          <w:szCs w:val="28"/>
        </w:rPr>
        <w:t xml:space="preserve">Правовые основания для предоставления Муниципальной услуги </w:t>
      </w:r>
    </w:p>
    <w:p w:rsidR="00BB7ABB" w:rsidRPr="008C7B2E" w:rsidRDefault="00BB7ABB" w:rsidP="00BB7ABB">
      <w:pPr>
        <w:pStyle w:val="90"/>
        <w:shd w:val="clear" w:color="auto" w:fill="auto"/>
        <w:tabs>
          <w:tab w:val="left" w:pos="0"/>
        </w:tabs>
        <w:spacing w:after="0" w:line="240" w:lineRule="auto"/>
        <w:ind w:firstLine="567"/>
        <w:rPr>
          <w:b/>
          <w:sz w:val="28"/>
          <w:szCs w:val="28"/>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8C7B2E">
        <w:rPr>
          <w:rFonts w:ascii="Times New Roman" w:eastAsiaTheme="minorHAnsi" w:hAnsi="Times New Roman"/>
          <w:sz w:val="28"/>
          <w:szCs w:val="28"/>
          <w:lang w:eastAsia="en-US"/>
        </w:rPr>
        <w:t>с</w:t>
      </w:r>
      <w:proofErr w:type="gramEnd"/>
      <w:r w:rsidRPr="008C7B2E">
        <w:rPr>
          <w:rFonts w:ascii="Times New Roman" w:eastAsiaTheme="minorHAnsi" w:hAnsi="Times New Roman"/>
          <w:sz w:val="28"/>
          <w:szCs w:val="28"/>
          <w:lang w:eastAsia="en-US"/>
        </w:rPr>
        <w:t>:</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hyperlink r:id="rId12" w:history="1">
        <w:r w:rsidRPr="008C7B2E">
          <w:rPr>
            <w:rFonts w:ascii="Times New Roman" w:eastAsiaTheme="minorHAnsi" w:hAnsi="Times New Roman"/>
            <w:color w:val="0000FF"/>
            <w:sz w:val="28"/>
            <w:szCs w:val="28"/>
            <w:lang w:eastAsia="en-US"/>
          </w:rPr>
          <w:t>Конституцией</w:t>
        </w:r>
      </w:hyperlink>
      <w:r w:rsidRPr="008C7B2E">
        <w:rPr>
          <w:rFonts w:ascii="Times New Roman" w:eastAsiaTheme="minorHAnsi" w:hAnsi="Times New Roman"/>
          <w:sz w:val="28"/>
          <w:szCs w:val="28"/>
          <w:lang w:eastAsia="en-US"/>
        </w:rPr>
        <w:t xml:space="preserve">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3"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4"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5"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6"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hyperlink r:id="rId18" w:history="1">
        <w:r w:rsidRPr="008C7B2E">
          <w:rPr>
            <w:rFonts w:ascii="Times New Roman" w:eastAsiaTheme="minorHAnsi" w:hAnsi="Times New Roman"/>
            <w:color w:val="0000FF"/>
            <w:sz w:val="28"/>
            <w:szCs w:val="28"/>
            <w:lang w:eastAsia="en-US"/>
          </w:rPr>
          <w:t>Постановлением</w:t>
        </w:r>
      </w:hyperlink>
      <w:r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hyperlink r:id="rId19" w:history="1">
        <w:proofErr w:type="gramStart"/>
        <w:r w:rsidRPr="008C7B2E">
          <w:rPr>
            <w:rFonts w:ascii="Times New Roman" w:eastAsiaTheme="minorHAnsi" w:hAnsi="Times New Roman"/>
            <w:color w:val="0000FF"/>
            <w:sz w:val="28"/>
            <w:szCs w:val="28"/>
            <w:lang w:eastAsia="en-US"/>
          </w:rPr>
          <w:t>Приказом</w:t>
        </w:r>
      </w:hyperlink>
      <w:r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Pr="008C7B2E">
        <w:rPr>
          <w:rFonts w:ascii="Times New Roman" w:eastAsiaTheme="minorHAnsi" w:hAnsi="Times New Roman"/>
          <w:sz w:val="28"/>
          <w:szCs w:val="28"/>
          <w:lang w:eastAsia="en-US"/>
        </w:rPr>
        <w:lastRenderedPageBreak/>
        <w:t xml:space="preserve">собственности, заявления о предварительном согласовании </w:t>
      </w:r>
      <w:proofErr w:type="spellStart"/>
      <w:r w:rsidRPr="008C7B2E">
        <w:rPr>
          <w:rFonts w:ascii="Times New Roman" w:eastAsiaTheme="minorHAnsi" w:hAnsi="Times New Roman"/>
          <w:sz w:val="28"/>
          <w:szCs w:val="28"/>
          <w:lang w:eastAsia="en-US"/>
        </w:rPr>
        <w:t>предоставленияземельного</w:t>
      </w:r>
      <w:proofErr w:type="spellEnd"/>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BB7ABB" w:rsidRPr="00583598"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иными действующими в данной сфере нормативными правовыми </w:t>
      </w:r>
      <w:r w:rsidRPr="00583598">
        <w:rPr>
          <w:rFonts w:ascii="Times New Roman" w:eastAsiaTheme="minorHAnsi" w:hAnsi="Times New Roman"/>
          <w:sz w:val="28"/>
          <w:szCs w:val="28"/>
          <w:lang w:eastAsia="en-US"/>
        </w:rPr>
        <w:t>актами.</w:t>
      </w:r>
    </w:p>
    <w:p w:rsidR="00BB7ABB" w:rsidRPr="00583598" w:rsidRDefault="00BB7ABB" w:rsidP="00BB7ABB">
      <w:pPr>
        <w:spacing w:after="0" w:line="240" w:lineRule="auto"/>
        <w:jc w:val="both"/>
        <w:rPr>
          <w:rFonts w:ascii="Times New Roman" w:hAnsi="Times New Roman"/>
          <w:sz w:val="28"/>
          <w:szCs w:val="28"/>
        </w:rPr>
      </w:pPr>
      <w:r w:rsidRPr="00583598">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1" w:history="1">
        <w:r w:rsidRPr="00583598">
          <w:rPr>
            <w:rStyle w:val="af2"/>
            <w:rFonts w:ascii="Times New Roman" w:hAnsi="Times New Roman"/>
            <w:sz w:val="28"/>
            <w:szCs w:val="28"/>
          </w:rPr>
          <w:t>https://vihlaevka.ru/munusluga/</w:t>
        </w:r>
      </w:hyperlink>
    </w:p>
    <w:p w:rsidR="00BB7ABB" w:rsidRPr="008C7B2E" w:rsidRDefault="00BB7ABB" w:rsidP="00BB7ABB">
      <w:pPr>
        <w:pStyle w:val="21"/>
        <w:shd w:val="clear" w:color="auto" w:fill="auto"/>
        <w:tabs>
          <w:tab w:val="left" w:pos="1341"/>
        </w:tabs>
        <w:spacing w:before="0" w:after="0" w:line="240" w:lineRule="auto"/>
        <w:ind w:left="567" w:firstLine="0"/>
        <w:rPr>
          <w:sz w:val="28"/>
          <w:szCs w:val="28"/>
        </w:rPr>
      </w:pPr>
    </w:p>
    <w:p w:rsidR="00BB7ABB" w:rsidRPr="008C7B2E" w:rsidRDefault="00BB7ABB" w:rsidP="00BB7ABB">
      <w:pPr>
        <w:pStyle w:val="21"/>
        <w:shd w:val="clear" w:color="auto" w:fill="auto"/>
        <w:tabs>
          <w:tab w:val="left" w:pos="1341"/>
        </w:tabs>
        <w:spacing w:before="0" w:after="0" w:line="240" w:lineRule="auto"/>
        <w:ind w:firstLine="567"/>
        <w:rPr>
          <w:b/>
          <w:i/>
          <w:sz w:val="28"/>
          <w:szCs w:val="28"/>
        </w:rPr>
      </w:pPr>
    </w:p>
    <w:p w:rsidR="00BB7ABB" w:rsidRPr="008C7B2E" w:rsidRDefault="00BB7ABB" w:rsidP="00BB7ABB">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rFonts w:eastAsiaTheme="majorEastAsia"/>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Theme="majorEastAsia"/>
          <w:sz w:val="28"/>
          <w:szCs w:val="28"/>
        </w:rPr>
        <w:t xml:space="preserve">, </w:t>
      </w:r>
      <w:r w:rsidRPr="008C7B2E">
        <w:rPr>
          <w:b/>
          <w:i w:val="0"/>
          <w:sz w:val="28"/>
          <w:szCs w:val="28"/>
        </w:rPr>
        <w:t>подлежащих представлению Заявителем.</w:t>
      </w:r>
    </w:p>
    <w:p w:rsidR="00BB7ABB" w:rsidRPr="008C7B2E" w:rsidRDefault="00BB7ABB" w:rsidP="00BB7ABB">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2"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proofErr w:type="spellStart"/>
      <w:r w:rsidRPr="008C7B2E">
        <w:rPr>
          <w:rFonts w:ascii="Times New Roman" w:eastAsiaTheme="minorHAnsi" w:hAnsi="Times New Roman"/>
          <w:sz w:val="28"/>
          <w:szCs w:val="28"/>
          <w:lang w:eastAsia="en-US"/>
        </w:rPr>
        <w:t>АдминистрациейЗаявителю</w:t>
      </w:r>
      <w:proofErr w:type="spellEnd"/>
      <w:r w:rsidRPr="008C7B2E">
        <w:rPr>
          <w:rFonts w:ascii="Times New Roman" w:eastAsiaTheme="minorHAnsi" w:hAnsi="Times New Roman"/>
          <w:sz w:val="28"/>
          <w:szCs w:val="28"/>
          <w:lang w:eastAsia="en-US"/>
        </w:rPr>
        <w:t xml:space="preserve"> посредством почтового отправления;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proofErr w:type="spellStart"/>
      <w:r w:rsidRPr="008C7B2E">
        <w:rPr>
          <w:rFonts w:ascii="Times New Roman" w:eastAsiaTheme="minorHAnsi" w:hAnsi="Times New Roman"/>
          <w:sz w:val="28"/>
          <w:szCs w:val="28"/>
          <w:lang w:eastAsia="en-US"/>
        </w:rPr>
        <w:t>АдминистрациейЗаявителю</w:t>
      </w:r>
      <w:proofErr w:type="spellEnd"/>
      <w:r w:rsidRPr="008C7B2E">
        <w:rPr>
          <w:rFonts w:ascii="Times New Roman" w:eastAsiaTheme="minorHAnsi" w:hAnsi="Times New Roman"/>
          <w:sz w:val="28"/>
          <w:szCs w:val="28"/>
          <w:lang w:eastAsia="en-US"/>
        </w:rPr>
        <w:t xml:space="preserve"> посредством электронной почты;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w:t>
      </w:r>
      <w:proofErr w:type="spellStart"/>
      <w:r w:rsidRPr="008C7B2E">
        <w:rPr>
          <w:rFonts w:ascii="Times New Roman" w:eastAsiaTheme="minorHAnsi" w:hAnsi="Times New Roman"/>
          <w:sz w:val="28"/>
          <w:szCs w:val="28"/>
          <w:lang w:eastAsia="en-US"/>
        </w:rPr>
        <w:t>предусмотренный</w:t>
      </w:r>
      <w:hyperlink r:id="rId24" w:history="1">
        <w:r w:rsidRPr="008C7B2E">
          <w:rPr>
            <w:rFonts w:ascii="Times New Roman" w:eastAsiaTheme="minorHAnsi" w:hAnsi="Times New Roman"/>
            <w:sz w:val="28"/>
            <w:szCs w:val="28"/>
            <w:lang w:eastAsia="en-US"/>
          </w:rPr>
          <w:t>частью</w:t>
        </w:r>
        <w:proofErr w:type="spellEnd"/>
        <w:r w:rsidRPr="008C7B2E">
          <w:rPr>
            <w:rFonts w:ascii="Times New Roman" w:eastAsiaTheme="minorHAnsi" w:hAnsi="Times New Roman"/>
            <w:sz w:val="28"/>
            <w:szCs w:val="28"/>
            <w:lang w:eastAsia="en-US"/>
          </w:rPr>
          <w:t xml:space="preserve">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B7ABB" w:rsidRPr="008C7B2E" w:rsidRDefault="00BB7ABB" w:rsidP="00BB7ABB">
      <w:pPr>
        <w:pStyle w:val="a5"/>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 Запрещается требовать от Заявителя: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6"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C7B2E">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8C7B2E">
        <w:rPr>
          <w:rFonts w:ascii="Times New Roman" w:eastAsiaTheme="minorHAnsi" w:hAnsi="Times New Roman"/>
          <w:sz w:val="28"/>
          <w:szCs w:val="28"/>
        </w:rPr>
        <w:t>письменномвиде</w:t>
      </w:r>
      <w:proofErr w:type="spellEnd"/>
      <w:proofErr w:type="gramEnd"/>
      <w:r w:rsidRPr="008C7B2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C7B2E">
        <w:rPr>
          <w:rFonts w:ascii="Times New Roman" w:eastAsiaTheme="minorHAnsi" w:hAnsi="Times New Roman"/>
          <w:sz w:val="28"/>
          <w:szCs w:val="28"/>
          <w:lang w:eastAsia="en-US"/>
        </w:rPr>
        <w:t>документы</w:t>
      </w:r>
      <w:proofErr w:type="gramEnd"/>
      <w:r w:rsidRPr="008C7B2E">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B7ABB" w:rsidRPr="008C7B2E" w:rsidRDefault="00BB7ABB" w:rsidP="00BB7ABB">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B7ABB" w:rsidRPr="008C7B2E" w:rsidRDefault="00BB7ABB" w:rsidP="00BB7ABB">
      <w:pPr>
        <w:pStyle w:val="21"/>
        <w:shd w:val="clear" w:color="auto" w:fill="auto"/>
        <w:tabs>
          <w:tab w:val="left" w:pos="1396"/>
        </w:tabs>
        <w:spacing w:before="0" w:after="0" w:line="240" w:lineRule="auto"/>
        <w:ind w:firstLine="567"/>
        <w:rPr>
          <w:sz w:val="28"/>
          <w:szCs w:val="28"/>
        </w:rPr>
      </w:pPr>
    </w:p>
    <w:p w:rsidR="00BB7ABB" w:rsidRPr="008C7B2E" w:rsidRDefault="00BB7ABB" w:rsidP="00BB7ABB">
      <w:pPr>
        <w:pStyle w:val="90"/>
        <w:numPr>
          <w:ilvl w:val="0"/>
          <w:numId w:val="39"/>
        </w:numPr>
        <w:shd w:val="clear" w:color="auto" w:fill="auto"/>
        <w:tabs>
          <w:tab w:val="left" w:pos="1437"/>
        </w:tabs>
        <w:spacing w:after="0" w:line="240" w:lineRule="auto"/>
        <w:ind w:left="0" w:firstLine="567"/>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Theme="majorEastAsia"/>
          <w:sz w:val="28"/>
          <w:szCs w:val="28"/>
        </w:rPr>
        <w:t xml:space="preserve">, </w:t>
      </w:r>
      <w:r w:rsidRPr="008C7B2E">
        <w:rPr>
          <w:b/>
          <w:i w:val="0"/>
          <w:sz w:val="28"/>
          <w:szCs w:val="28"/>
        </w:rPr>
        <w:t>необходимых для предоставления Муниципальной услуги</w:t>
      </w:r>
    </w:p>
    <w:p w:rsidR="00BB7ABB" w:rsidRPr="008C7B2E" w:rsidRDefault="00BB7ABB" w:rsidP="00BB7ABB">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BB7ABB" w:rsidRPr="008C7B2E" w:rsidRDefault="00BB7ABB" w:rsidP="00BB7ABB">
      <w:pPr>
        <w:tabs>
          <w:tab w:val="left" w:pos="0"/>
        </w:tabs>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proofErr w:type="spellStart"/>
      <w:r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услугой</w:t>
      </w:r>
      <w:proofErr w:type="spellEnd"/>
      <w:r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proofErr w:type="spellStart"/>
      <w:r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roofErr w:type="spellEnd"/>
      <w:r w:rsidRPr="008C7B2E">
        <w:rPr>
          <w:rFonts w:ascii="Times New Roman" w:eastAsiaTheme="minorHAnsi" w:hAnsi="Times New Roman"/>
          <w:sz w:val="28"/>
          <w:szCs w:val="28"/>
        </w:rPr>
        <w:t>;</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1"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proofErr w:type="spellStart"/>
      <w:r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roofErr w:type="spellEnd"/>
      <w:r w:rsidRPr="008C7B2E">
        <w:rPr>
          <w:rFonts w:ascii="Times New Roman" w:eastAsiaTheme="minorHAnsi" w:hAnsi="Times New Roman"/>
          <w:sz w:val="28"/>
          <w:szCs w:val="28"/>
        </w:rPr>
        <w:t xml:space="preserve"> и документов, необходимых для предоставления </w:t>
      </w:r>
      <w:proofErr w:type="spellStart"/>
      <w:r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roofErr w:type="spellEnd"/>
      <w:r w:rsidRPr="008C7B2E">
        <w:rPr>
          <w:rFonts w:ascii="Times New Roman" w:eastAsiaTheme="minorHAnsi" w:hAnsi="Times New Roman"/>
          <w:sz w:val="28"/>
          <w:szCs w:val="28"/>
        </w:rPr>
        <w:t>, в электронной форме с нарушением установленных требований;</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BB7ABB" w:rsidRPr="008C7B2E" w:rsidRDefault="00BB7ABB" w:rsidP="00BB7ABB">
      <w:pPr>
        <w:tabs>
          <w:tab w:val="left" w:pos="0"/>
        </w:tabs>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B7ABB" w:rsidRPr="008C7B2E" w:rsidRDefault="00BB7ABB" w:rsidP="00BB7ABB">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BB7ABB" w:rsidRPr="008C7B2E" w:rsidRDefault="00BB7ABB" w:rsidP="00BB7ABB">
      <w:pPr>
        <w:pStyle w:val="21"/>
        <w:shd w:val="clear" w:color="auto" w:fill="auto"/>
        <w:tabs>
          <w:tab w:val="left" w:pos="0"/>
          <w:tab w:val="left" w:pos="1367"/>
        </w:tabs>
        <w:spacing w:before="0" w:after="0" w:line="240" w:lineRule="auto"/>
        <w:ind w:firstLine="567"/>
        <w:rPr>
          <w:sz w:val="28"/>
          <w:szCs w:val="28"/>
        </w:rPr>
      </w:pPr>
    </w:p>
    <w:p w:rsidR="00BB7ABB" w:rsidRPr="008C7B2E" w:rsidRDefault="00BB7ABB" w:rsidP="00BB7ABB">
      <w:pPr>
        <w:pStyle w:val="90"/>
        <w:shd w:val="clear" w:color="auto" w:fill="auto"/>
        <w:tabs>
          <w:tab w:val="left" w:pos="1428"/>
        </w:tabs>
        <w:spacing w:after="0" w:line="240" w:lineRule="auto"/>
        <w:ind w:firstLine="567"/>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7ABB" w:rsidRPr="008C7B2E" w:rsidRDefault="00BB7ABB" w:rsidP="00BB7ABB">
      <w:pPr>
        <w:pStyle w:val="21"/>
        <w:shd w:val="clear" w:color="auto" w:fill="auto"/>
        <w:tabs>
          <w:tab w:val="left" w:pos="1277"/>
        </w:tabs>
        <w:spacing w:before="0" w:after="0" w:line="240" w:lineRule="auto"/>
        <w:ind w:firstLine="567"/>
        <w:rPr>
          <w:sz w:val="28"/>
          <w:szCs w:val="28"/>
        </w:rPr>
      </w:pPr>
    </w:p>
    <w:p w:rsidR="00BB7ABB" w:rsidRPr="008C7B2E" w:rsidRDefault="00BB7ABB" w:rsidP="00BB7ABB">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2" w:history="1">
        <w:r w:rsidRPr="008C7B2E">
          <w:rPr>
            <w:rStyle w:val="af2"/>
            <w:rFonts w:ascii="Times New Roman" w:hAnsi="Times New Roman"/>
            <w:sz w:val="28"/>
            <w:szCs w:val="28"/>
          </w:rPr>
          <w:t>решение</w:t>
        </w:r>
      </w:hyperlink>
      <w:r w:rsidRPr="008C7B2E">
        <w:rPr>
          <w:rFonts w:ascii="Times New Roman" w:hAnsi="Times New Roman"/>
          <w:sz w:val="28"/>
          <w:szCs w:val="28"/>
        </w:rPr>
        <w:t xml:space="preserve"> об отказе в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в случае, когда земельный участок не может быть предметом аукциона.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8C7B2E">
          <w:rPr>
            <w:rStyle w:val="af2"/>
            <w:rFonts w:ascii="Times New Roman" w:hAnsi="Times New Roman"/>
            <w:sz w:val="28"/>
            <w:szCs w:val="28"/>
          </w:rPr>
          <w:t>закона</w:t>
        </w:r>
      </w:hyperlink>
      <w:r w:rsidRPr="008C7B2E">
        <w:rPr>
          <w:rFonts w:ascii="Times New Roman" w:hAnsi="Times New Roman"/>
          <w:sz w:val="28"/>
          <w:szCs w:val="28"/>
        </w:rPr>
        <w:t xml:space="preserve">«О государственной регистрации недвижимости»;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w:t>
      </w:r>
      <w:r w:rsidRPr="008C7B2E">
        <w:rPr>
          <w:rFonts w:ascii="Times New Roman" w:hAnsi="Times New Roman"/>
          <w:sz w:val="28"/>
          <w:szCs w:val="28"/>
        </w:rPr>
        <w:lastRenderedPageBreak/>
        <w:t xml:space="preserve">образован из земель или земельного участка, государственная собственность на которые не разграничена; </w:t>
      </w:r>
    </w:p>
    <w:p w:rsidR="00BB7ABB" w:rsidRPr="008C7B2E" w:rsidRDefault="00BB7ABB" w:rsidP="00BB7ABB">
      <w:pPr>
        <w:spacing w:after="0" w:line="240" w:lineRule="auto"/>
        <w:jc w:val="both"/>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B7ABB" w:rsidRPr="008C7B2E" w:rsidRDefault="00BB7ABB" w:rsidP="00BB7ABB">
      <w:pPr>
        <w:spacing w:after="0" w:line="240" w:lineRule="auto"/>
        <w:jc w:val="both"/>
        <w:rPr>
          <w:rFonts w:ascii="Times New Roman" w:hAnsi="Times New Roman"/>
          <w:sz w:val="28"/>
          <w:szCs w:val="28"/>
        </w:rPr>
      </w:pPr>
      <w:proofErr w:type="gramStart"/>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C7B2E">
          <w:rPr>
            <w:rStyle w:val="af2"/>
            <w:rFonts w:ascii="Times New Roman" w:hAnsi="Times New Roman"/>
            <w:sz w:val="28"/>
            <w:szCs w:val="28"/>
          </w:rPr>
          <w:t>статьей 39.36</w:t>
        </w:r>
      </w:hyperlink>
      <w:r w:rsidRPr="008C7B2E">
        <w:rPr>
          <w:rFonts w:ascii="Times New Roman" w:hAnsi="Times New Roman"/>
          <w:sz w:val="28"/>
          <w:szCs w:val="28"/>
        </w:rPr>
        <w:t xml:space="preserve">Земельного Кодекса РФ, а также случаев проведения аукциона на право заключения </w:t>
      </w:r>
      <w:proofErr w:type="spellStart"/>
      <w:r w:rsidRPr="008C7B2E">
        <w:rPr>
          <w:rFonts w:ascii="Times New Roman" w:hAnsi="Times New Roman"/>
          <w:sz w:val="28"/>
          <w:szCs w:val="28"/>
        </w:rPr>
        <w:t>договорааренды</w:t>
      </w:r>
      <w:proofErr w:type="spellEnd"/>
      <w:proofErr w:type="gramEnd"/>
      <w:r w:rsidRPr="008C7B2E">
        <w:rPr>
          <w:rFonts w:ascii="Times New Roman" w:hAnsi="Times New Roman"/>
          <w:sz w:val="28"/>
          <w:szCs w:val="28"/>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C7B2E">
        <w:rPr>
          <w:rFonts w:ascii="Times New Roman" w:hAnsi="Times New Roman"/>
          <w:sz w:val="28"/>
          <w:szCs w:val="28"/>
        </w:rPr>
        <w:t>постройки</w:t>
      </w:r>
      <w:proofErr w:type="gramEnd"/>
      <w:r w:rsidRPr="008C7B2E">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8C7B2E">
          <w:rPr>
            <w:rStyle w:val="af2"/>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BB7ABB" w:rsidRPr="008C7B2E" w:rsidRDefault="00BB7ABB" w:rsidP="00BB7ABB">
      <w:pPr>
        <w:spacing w:after="0" w:line="240" w:lineRule="auto"/>
        <w:jc w:val="both"/>
        <w:rPr>
          <w:rFonts w:ascii="Times New Roman" w:hAnsi="Times New Roman"/>
          <w:sz w:val="28"/>
          <w:szCs w:val="28"/>
        </w:rPr>
      </w:pPr>
      <w:proofErr w:type="gramStart"/>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8C7B2E">
        <w:rPr>
          <w:rFonts w:ascii="Times New Roman" w:hAnsi="Times New Roman"/>
          <w:sz w:val="28"/>
          <w:szCs w:val="28"/>
        </w:rP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f2"/>
            <w:rFonts w:ascii="Times New Roman" w:hAnsi="Times New Roman"/>
            <w:sz w:val="28"/>
            <w:szCs w:val="28"/>
          </w:rPr>
          <w:t>статьей 39.36</w:t>
        </w:r>
      </w:hyperlink>
      <w:r w:rsidRPr="008C7B2E">
        <w:rPr>
          <w:rFonts w:ascii="Times New Roman" w:hAnsi="Times New Roman"/>
          <w:sz w:val="28"/>
          <w:szCs w:val="28"/>
        </w:rPr>
        <w:t xml:space="preserve">Земельного Кодекса РФ;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B7ABB" w:rsidRPr="006F72ED" w:rsidRDefault="00BB7ABB" w:rsidP="006F72ED">
      <w:pPr>
        <w:jc w:val="both"/>
        <w:rPr>
          <w:rFonts w:ascii="Times New Roman" w:hAnsi="Times New Roman"/>
          <w:b/>
          <w:sz w:val="28"/>
          <w:szCs w:val="28"/>
        </w:rPr>
      </w:pPr>
      <w:r w:rsidRPr="008C7B2E">
        <w:rPr>
          <w:rFonts w:ascii="Times New Roman" w:hAnsi="Times New Roman"/>
          <w:sz w:val="28"/>
          <w:szCs w:val="28"/>
        </w:rPr>
        <w:t xml:space="preserve">14) </w:t>
      </w:r>
      <w:r w:rsidR="006F72ED" w:rsidRPr="006F72ED">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w:t>
      </w:r>
      <w:r w:rsidR="006F72ED">
        <w:rPr>
          <w:rFonts w:ascii="Times New Roman" w:hAnsi="Times New Roman"/>
          <w:sz w:val="28"/>
          <w:szCs w:val="28"/>
        </w:rPr>
        <w:t xml:space="preserve"> Российской Федерацией или Ворон</w:t>
      </w:r>
      <w:r w:rsidR="006F72ED" w:rsidRPr="006F72ED">
        <w:rPr>
          <w:rFonts w:ascii="Times New Roman" w:hAnsi="Times New Roman"/>
          <w:sz w:val="28"/>
          <w:szCs w:val="28"/>
        </w:rPr>
        <w:t>ежской областью;</w:t>
      </w:r>
      <w:r w:rsidR="006F72ED" w:rsidRPr="008B2CD2">
        <w:rPr>
          <w:rFonts w:ascii="Times New Roman" w:hAnsi="Times New Roman"/>
          <w:b/>
          <w:sz w:val="28"/>
          <w:szCs w:val="28"/>
        </w:rPr>
        <w:t xml:space="preserve">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16) </w:t>
      </w:r>
      <w:r w:rsidR="006F72ED" w:rsidRPr="006F72ED">
        <w:rPr>
          <w:rFonts w:ascii="Times New Roman" w:hAnsi="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w:t>
      </w:r>
      <w:r w:rsidRPr="008C7B2E">
        <w:rPr>
          <w:rFonts w:ascii="Times New Roman" w:hAnsi="Times New Roman"/>
          <w:sz w:val="28"/>
          <w:szCs w:val="28"/>
        </w:rPr>
        <w:lastRenderedPageBreak/>
        <w:t>муниципальных ну</w:t>
      </w:r>
      <w:proofErr w:type="gramStart"/>
      <w:r w:rsidRPr="008C7B2E">
        <w:rPr>
          <w:rFonts w:ascii="Times New Roman" w:hAnsi="Times New Roman"/>
          <w:sz w:val="28"/>
          <w:szCs w:val="28"/>
        </w:rPr>
        <w:t>жд в св</w:t>
      </w:r>
      <w:proofErr w:type="gramEnd"/>
      <w:r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proofErr w:type="spellStart"/>
      <w:r w:rsidRPr="008C7B2E">
        <w:rPr>
          <w:rFonts w:ascii="Times New Roman" w:eastAsiaTheme="minorHAnsi" w:hAnsi="Times New Roman"/>
          <w:sz w:val="28"/>
          <w:szCs w:val="28"/>
          <w:lang w:eastAsia="en-US"/>
        </w:rPr>
        <w:t>Земельнымкодексом</w:t>
      </w:r>
      <w:proofErr w:type="spellEnd"/>
      <w:r w:rsidRPr="008C7B2E">
        <w:rPr>
          <w:rFonts w:ascii="Times New Roman" w:eastAsiaTheme="minorHAnsi" w:hAnsi="Times New Roman"/>
          <w:sz w:val="28"/>
          <w:szCs w:val="28"/>
          <w:lang w:eastAsia="en-US"/>
        </w:rPr>
        <w:t xml:space="preserve">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 xml:space="preserve">12.4. </w:t>
      </w:r>
      <w:proofErr w:type="gramStart"/>
      <w:r w:rsidRPr="008C7B2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B7ABB" w:rsidRPr="008C7B2E" w:rsidRDefault="00BB7ABB" w:rsidP="00BB7ABB">
      <w:pPr>
        <w:pStyle w:val="21"/>
        <w:shd w:val="clear" w:color="auto" w:fill="auto"/>
        <w:spacing w:before="0" w:after="0" w:line="240" w:lineRule="auto"/>
        <w:ind w:firstLine="567"/>
        <w:rPr>
          <w:sz w:val="28"/>
          <w:szCs w:val="28"/>
        </w:rPr>
      </w:pPr>
    </w:p>
    <w:p w:rsidR="00BB7ABB" w:rsidRPr="008C7B2E" w:rsidRDefault="00BB7ABB" w:rsidP="00BB7ABB">
      <w:pPr>
        <w:pStyle w:val="90"/>
        <w:shd w:val="clear" w:color="auto" w:fill="auto"/>
        <w:tabs>
          <w:tab w:val="left" w:pos="1120"/>
        </w:tabs>
        <w:spacing w:after="0" w:line="240" w:lineRule="auto"/>
        <w:ind w:firstLine="567"/>
        <w:rPr>
          <w:b/>
          <w:i w:val="0"/>
          <w:sz w:val="28"/>
          <w:szCs w:val="28"/>
        </w:rPr>
      </w:pPr>
      <w:r w:rsidRPr="008C7B2E">
        <w:rPr>
          <w:b/>
          <w:i w:val="0"/>
          <w:sz w:val="28"/>
          <w:szCs w:val="28"/>
        </w:rPr>
        <w:t xml:space="preserve">13. Размер платы, взимаемой с Заявителя при </w:t>
      </w:r>
      <w:proofErr w:type="spellStart"/>
      <w:r w:rsidRPr="008C7B2E">
        <w:rPr>
          <w:b/>
          <w:i w:val="0"/>
          <w:sz w:val="28"/>
          <w:szCs w:val="28"/>
        </w:rPr>
        <w:t>предоставленииМуниципальной</w:t>
      </w:r>
      <w:proofErr w:type="spellEnd"/>
      <w:r w:rsidRPr="008C7B2E">
        <w:rPr>
          <w:b/>
          <w:i w:val="0"/>
          <w:sz w:val="28"/>
          <w:szCs w:val="28"/>
        </w:rPr>
        <w:t xml:space="preserve"> услуги, и способы ее взимания</w:t>
      </w:r>
    </w:p>
    <w:p w:rsidR="00BB7ABB" w:rsidRPr="008C7B2E" w:rsidRDefault="00BB7ABB" w:rsidP="00BB7ABB">
      <w:pPr>
        <w:pStyle w:val="90"/>
        <w:shd w:val="clear" w:color="auto" w:fill="auto"/>
        <w:tabs>
          <w:tab w:val="left" w:pos="1120"/>
        </w:tabs>
        <w:spacing w:after="0" w:line="240" w:lineRule="auto"/>
        <w:ind w:firstLine="567"/>
        <w:rPr>
          <w:b/>
          <w:i w:val="0"/>
          <w:sz w:val="28"/>
          <w:szCs w:val="28"/>
        </w:rPr>
      </w:pPr>
    </w:p>
    <w:p w:rsidR="00BB7ABB" w:rsidRPr="008C7B2E" w:rsidRDefault="00BB7ABB" w:rsidP="00BB7ABB">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BB7ABB" w:rsidRPr="008C7B2E" w:rsidRDefault="00BB7ABB" w:rsidP="00BB7ABB">
      <w:pPr>
        <w:pStyle w:val="21"/>
        <w:shd w:val="clear" w:color="auto" w:fill="auto"/>
        <w:tabs>
          <w:tab w:val="left" w:pos="1300"/>
        </w:tabs>
        <w:spacing w:before="0" w:after="0" w:line="240" w:lineRule="auto"/>
        <w:ind w:firstLine="567"/>
        <w:rPr>
          <w:b/>
          <w:sz w:val="28"/>
          <w:szCs w:val="28"/>
        </w:rPr>
      </w:pPr>
    </w:p>
    <w:p w:rsidR="00BB7ABB" w:rsidRPr="008C7B2E" w:rsidRDefault="00BB7ABB" w:rsidP="00BB7ABB">
      <w:pPr>
        <w:pStyle w:val="90"/>
        <w:numPr>
          <w:ilvl w:val="0"/>
          <w:numId w:val="44"/>
        </w:numPr>
        <w:shd w:val="clear" w:color="auto" w:fill="auto"/>
        <w:tabs>
          <w:tab w:val="left" w:pos="0"/>
        </w:tabs>
        <w:spacing w:after="0" w:line="240" w:lineRule="auto"/>
        <w:ind w:left="0" w:firstLine="567"/>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B7ABB" w:rsidRPr="008C7B2E" w:rsidRDefault="00BB7ABB" w:rsidP="00BB7ABB">
      <w:pPr>
        <w:pStyle w:val="21"/>
        <w:shd w:val="clear" w:color="auto" w:fill="auto"/>
        <w:tabs>
          <w:tab w:val="left" w:pos="1276"/>
        </w:tabs>
        <w:spacing w:before="0" w:after="0" w:line="240" w:lineRule="auto"/>
        <w:ind w:firstLine="567"/>
        <w:rPr>
          <w:sz w:val="28"/>
          <w:szCs w:val="28"/>
        </w:rPr>
      </w:pPr>
    </w:p>
    <w:p w:rsidR="00BB7ABB" w:rsidRPr="008C7B2E" w:rsidRDefault="00BB7ABB" w:rsidP="00BB7ABB">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B7ABB" w:rsidRPr="008C7B2E" w:rsidRDefault="00BB7ABB" w:rsidP="00BB7ABB">
      <w:pPr>
        <w:pStyle w:val="21"/>
        <w:shd w:val="clear" w:color="auto" w:fill="auto"/>
        <w:tabs>
          <w:tab w:val="left" w:pos="1276"/>
        </w:tabs>
        <w:spacing w:before="0" w:after="0" w:line="240" w:lineRule="auto"/>
        <w:ind w:firstLine="567"/>
        <w:rPr>
          <w:b/>
          <w:i/>
          <w:sz w:val="28"/>
          <w:szCs w:val="28"/>
        </w:rPr>
      </w:pPr>
    </w:p>
    <w:p w:rsidR="00BB7ABB" w:rsidRPr="008C7B2E" w:rsidRDefault="00BB7ABB" w:rsidP="00BB7ABB">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BB7ABB" w:rsidRPr="008C7B2E" w:rsidRDefault="00BB7ABB" w:rsidP="00BB7ABB">
      <w:pPr>
        <w:pStyle w:val="21"/>
        <w:shd w:val="clear" w:color="auto" w:fill="auto"/>
        <w:tabs>
          <w:tab w:val="left" w:pos="1134"/>
        </w:tabs>
        <w:spacing w:before="0" w:after="0" w:line="240" w:lineRule="auto"/>
        <w:ind w:firstLine="567"/>
        <w:rPr>
          <w:sz w:val="28"/>
          <w:szCs w:val="28"/>
        </w:rPr>
      </w:pPr>
    </w:p>
    <w:p w:rsidR="00BB7ABB" w:rsidRPr="008C7B2E" w:rsidRDefault="00BB7ABB" w:rsidP="00BB7ABB">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BB7ABB" w:rsidRPr="008C7B2E" w:rsidRDefault="00BB7ABB" w:rsidP="00BB7ABB">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w:t>
      </w:r>
      <w:proofErr w:type="spellStart"/>
      <w:r w:rsidRPr="008C7B2E">
        <w:rPr>
          <w:sz w:val="28"/>
          <w:szCs w:val="28"/>
        </w:rPr>
        <w:t>первыйследующий</w:t>
      </w:r>
      <w:proofErr w:type="spellEnd"/>
      <w:r w:rsidRPr="008C7B2E">
        <w:rPr>
          <w:sz w:val="28"/>
          <w:szCs w:val="28"/>
        </w:rPr>
        <w:t xml:space="preserve"> за ним рабочий день. </w:t>
      </w:r>
    </w:p>
    <w:p w:rsidR="00BB7ABB" w:rsidRPr="008C7B2E" w:rsidRDefault="00BB7ABB" w:rsidP="00BB7ABB">
      <w:pPr>
        <w:pStyle w:val="21"/>
        <w:shd w:val="clear" w:color="auto" w:fill="auto"/>
        <w:tabs>
          <w:tab w:val="left" w:pos="1300"/>
        </w:tabs>
        <w:spacing w:before="0" w:after="0" w:line="240" w:lineRule="auto"/>
        <w:ind w:firstLine="567"/>
        <w:rPr>
          <w:b/>
          <w:sz w:val="28"/>
          <w:szCs w:val="28"/>
        </w:rPr>
      </w:pPr>
    </w:p>
    <w:p w:rsidR="00BB7ABB" w:rsidRPr="008C7B2E" w:rsidRDefault="00BB7ABB" w:rsidP="00BB7ABB">
      <w:pPr>
        <w:pStyle w:val="90"/>
        <w:shd w:val="clear" w:color="auto" w:fill="auto"/>
        <w:spacing w:after="0" w:line="240" w:lineRule="auto"/>
        <w:ind w:firstLine="567"/>
        <w:rPr>
          <w:b/>
          <w:i w:val="0"/>
          <w:sz w:val="28"/>
          <w:szCs w:val="28"/>
        </w:rPr>
      </w:pPr>
      <w:r w:rsidRPr="008C7B2E">
        <w:rPr>
          <w:b/>
          <w:i w:val="0"/>
          <w:sz w:val="28"/>
          <w:szCs w:val="28"/>
        </w:rPr>
        <w:t>16. Требования к помещениям, в которых предоставляется Муниципальная услуга</w:t>
      </w:r>
    </w:p>
    <w:p w:rsidR="00BB7ABB" w:rsidRPr="008C7B2E" w:rsidRDefault="00BB7ABB" w:rsidP="00BB7ABB">
      <w:pPr>
        <w:pStyle w:val="21"/>
        <w:shd w:val="clear" w:color="auto" w:fill="auto"/>
        <w:tabs>
          <w:tab w:val="left" w:pos="851"/>
        </w:tabs>
        <w:spacing w:before="0" w:after="0" w:line="240" w:lineRule="auto"/>
        <w:ind w:firstLine="567"/>
        <w:rPr>
          <w:sz w:val="28"/>
          <w:szCs w:val="28"/>
        </w:rPr>
      </w:pPr>
    </w:p>
    <w:p w:rsidR="00BB7ABB" w:rsidRPr="008C7B2E" w:rsidRDefault="00BB7ABB" w:rsidP="00BB7ABB">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7ABB" w:rsidRPr="008C7B2E" w:rsidRDefault="00BB7ABB" w:rsidP="00BB7ABB">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B7ABB" w:rsidRPr="008C7B2E" w:rsidRDefault="00BB7ABB" w:rsidP="00BB7ABB">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proofErr w:type="gramStart"/>
      <w:r w:rsidRPr="008C7B2E">
        <w:rPr>
          <w:sz w:val="28"/>
          <w:szCs w:val="28"/>
          <w:lang w:val="en-US"/>
        </w:rPr>
        <w:t>III</w:t>
      </w:r>
      <w:proofErr w:type="gramEnd"/>
      <w:r w:rsidRPr="008C7B2E">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7ABB" w:rsidRPr="008C7B2E" w:rsidRDefault="00BB7ABB" w:rsidP="00BB7ABB">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7ABB" w:rsidRPr="008C7B2E" w:rsidRDefault="00BB7ABB" w:rsidP="00BB7ABB">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BB7ABB" w:rsidRPr="008C7B2E" w:rsidRDefault="00BB7ABB" w:rsidP="00BB7ABB">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BB7ABB" w:rsidRPr="008C7B2E" w:rsidRDefault="00BB7ABB" w:rsidP="00BB7ABB">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B7ABB" w:rsidRPr="008C7B2E" w:rsidRDefault="00BB7ABB" w:rsidP="00BB7ABB">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BB7ABB" w:rsidRPr="008C7B2E" w:rsidRDefault="00BB7ABB" w:rsidP="00BB7ABB">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BB7ABB" w:rsidRPr="008C7B2E" w:rsidRDefault="00BB7ABB" w:rsidP="00BB7ABB">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BB7ABB" w:rsidRPr="008C7B2E" w:rsidRDefault="00BB7ABB" w:rsidP="00BB7ABB">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BB7ABB" w:rsidRPr="008C7B2E" w:rsidRDefault="00BB7ABB" w:rsidP="00BB7ABB">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7ABB" w:rsidRPr="008C7B2E" w:rsidRDefault="00BB7ABB" w:rsidP="00BB7ABB">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7ABB" w:rsidRPr="008C7B2E" w:rsidRDefault="00BB7ABB" w:rsidP="00BB7ABB">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BB7ABB" w:rsidRPr="008C7B2E" w:rsidRDefault="00BB7ABB" w:rsidP="00BB7ABB">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BB7ABB" w:rsidRPr="008C7B2E" w:rsidRDefault="00BB7ABB" w:rsidP="00BB7ABB">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BB7ABB" w:rsidRPr="008C7B2E" w:rsidRDefault="00BB7ABB" w:rsidP="00BB7ABB">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BB7ABB" w:rsidRPr="008C7B2E" w:rsidRDefault="00BB7ABB" w:rsidP="00BB7ABB">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BB7ABB" w:rsidRPr="008C7B2E" w:rsidRDefault="00BB7ABB" w:rsidP="00BB7ABB">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7ABB" w:rsidRPr="008C7B2E" w:rsidRDefault="00BB7ABB" w:rsidP="00BB7ABB">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B7ABB" w:rsidRPr="008C7B2E" w:rsidRDefault="00BB7ABB" w:rsidP="00BB7ABB">
      <w:pPr>
        <w:pStyle w:val="21"/>
        <w:shd w:val="clear" w:color="auto" w:fill="auto"/>
        <w:tabs>
          <w:tab w:val="left" w:pos="851"/>
          <w:tab w:val="left" w:pos="972"/>
        </w:tabs>
        <w:spacing w:before="0" w:after="0" w:line="240" w:lineRule="auto"/>
        <w:ind w:firstLine="567"/>
        <w:rPr>
          <w:sz w:val="28"/>
          <w:szCs w:val="28"/>
        </w:rPr>
      </w:pPr>
    </w:p>
    <w:p w:rsidR="00BB7ABB" w:rsidRPr="008C7B2E" w:rsidRDefault="00BB7ABB" w:rsidP="00BB7ABB">
      <w:pPr>
        <w:pStyle w:val="90"/>
        <w:shd w:val="clear" w:color="auto" w:fill="auto"/>
        <w:tabs>
          <w:tab w:val="left" w:pos="0"/>
        </w:tabs>
        <w:spacing w:after="0" w:line="240" w:lineRule="auto"/>
        <w:ind w:firstLine="567"/>
        <w:rPr>
          <w:b/>
          <w:i w:val="0"/>
          <w:sz w:val="28"/>
          <w:szCs w:val="28"/>
        </w:rPr>
      </w:pPr>
      <w:r w:rsidRPr="008C7B2E">
        <w:rPr>
          <w:b/>
          <w:i w:val="0"/>
          <w:sz w:val="28"/>
          <w:szCs w:val="28"/>
        </w:rPr>
        <w:t>17. Показатели качества и доступности Муниципальной услуги</w:t>
      </w:r>
    </w:p>
    <w:p w:rsidR="00BB7ABB" w:rsidRPr="008C7B2E" w:rsidRDefault="00BB7ABB" w:rsidP="00BB7ABB">
      <w:pPr>
        <w:pStyle w:val="90"/>
        <w:shd w:val="clear" w:color="auto" w:fill="auto"/>
        <w:tabs>
          <w:tab w:val="left" w:pos="0"/>
        </w:tabs>
        <w:spacing w:after="0" w:line="240" w:lineRule="auto"/>
        <w:ind w:firstLine="567"/>
        <w:rPr>
          <w:b/>
          <w:sz w:val="28"/>
          <w:szCs w:val="28"/>
        </w:rPr>
      </w:pPr>
    </w:p>
    <w:p w:rsidR="00BB7ABB" w:rsidRPr="008C7B2E" w:rsidRDefault="00BB7ABB" w:rsidP="00BB7ABB">
      <w:pPr>
        <w:pStyle w:val="21"/>
        <w:shd w:val="clear" w:color="auto" w:fill="auto"/>
        <w:tabs>
          <w:tab w:val="left" w:pos="1385"/>
        </w:tabs>
        <w:spacing w:before="0" w:after="0" w:line="240" w:lineRule="auto"/>
        <w:ind w:firstLine="567"/>
        <w:rPr>
          <w:sz w:val="28"/>
          <w:szCs w:val="28"/>
        </w:rPr>
      </w:pPr>
      <w:r w:rsidRPr="008C7B2E">
        <w:rPr>
          <w:sz w:val="28"/>
          <w:szCs w:val="28"/>
        </w:rPr>
        <w:t>17.1.Оценка доступности и качества предоставления Муниципальной услуги должна осуществляться по следующим показателям:</w:t>
      </w:r>
    </w:p>
    <w:p w:rsidR="00BB7ABB" w:rsidRPr="008C7B2E" w:rsidRDefault="00BB7ABB" w:rsidP="00BB7ABB">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7ABB" w:rsidRPr="008C7B2E" w:rsidRDefault="00BB7ABB" w:rsidP="00BB7ABB">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BB7ABB" w:rsidRPr="008C7B2E" w:rsidRDefault="00BB7ABB" w:rsidP="00BB7ABB">
      <w:pPr>
        <w:tabs>
          <w:tab w:val="left" w:pos="1013"/>
        </w:tabs>
        <w:spacing w:after="0" w:line="240" w:lineRule="auto"/>
        <w:jc w:val="both"/>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B7ABB" w:rsidRPr="008C7B2E" w:rsidRDefault="00BB7ABB" w:rsidP="00BB7ABB">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BB7ABB" w:rsidRPr="008C7B2E" w:rsidRDefault="00BB7ABB" w:rsidP="00BB7ABB">
      <w:pPr>
        <w:pStyle w:val="21"/>
        <w:shd w:val="clear" w:color="auto" w:fill="auto"/>
        <w:tabs>
          <w:tab w:val="left" w:pos="1106"/>
        </w:tabs>
        <w:spacing w:before="0" w:after="0" w:line="240" w:lineRule="auto"/>
        <w:ind w:firstLine="567"/>
        <w:rPr>
          <w:sz w:val="28"/>
          <w:szCs w:val="28"/>
        </w:rPr>
      </w:pPr>
      <w:proofErr w:type="spellStart"/>
      <w:r w:rsidRPr="008C7B2E">
        <w:rPr>
          <w:sz w:val="28"/>
          <w:szCs w:val="28"/>
        </w:rPr>
        <w:lastRenderedPageBreak/>
        <w:t>д</w:t>
      </w:r>
      <w:proofErr w:type="spellEnd"/>
      <w:r w:rsidRPr="008C7B2E">
        <w:rPr>
          <w:sz w:val="28"/>
          <w:szCs w:val="28"/>
        </w:rPr>
        <w:t xml:space="preserve">) доступность обращения за предоставлением Муниципальной услуги, в том числе для </w:t>
      </w:r>
      <w:proofErr w:type="spellStart"/>
      <w:r w:rsidRPr="008C7B2E">
        <w:rPr>
          <w:sz w:val="28"/>
          <w:szCs w:val="28"/>
        </w:rPr>
        <w:t>маломобильных</w:t>
      </w:r>
      <w:proofErr w:type="spellEnd"/>
      <w:r w:rsidRPr="008C7B2E">
        <w:rPr>
          <w:sz w:val="28"/>
          <w:szCs w:val="28"/>
        </w:rPr>
        <w:t xml:space="preserve"> групп населения;</w:t>
      </w:r>
    </w:p>
    <w:p w:rsidR="00BB7ABB" w:rsidRPr="008C7B2E" w:rsidRDefault="00BB7ABB" w:rsidP="00BB7ABB">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7ABB" w:rsidRPr="008C7B2E" w:rsidRDefault="00BB7ABB" w:rsidP="00BB7ABB">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B7ABB" w:rsidRPr="008C7B2E" w:rsidRDefault="00BB7ABB" w:rsidP="00BB7ABB">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BB7ABB" w:rsidRPr="008C7B2E" w:rsidRDefault="00BB7ABB" w:rsidP="00BB7ABB">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B7ABB" w:rsidRPr="008C7B2E" w:rsidRDefault="00BB7ABB" w:rsidP="00BB7ABB">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B7ABB" w:rsidRPr="008C7B2E" w:rsidRDefault="00BB7ABB" w:rsidP="00BB7ABB">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B7ABB" w:rsidRPr="008C7B2E" w:rsidRDefault="00BB7ABB" w:rsidP="00BB7ABB">
      <w:pPr>
        <w:pStyle w:val="21"/>
        <w:shd w:val="clear" w:color="auto" w:fill="auto"/>
        <w:tabs>
          <w:tab w:val="left" w:pos="1373"/>
        </w:tabs>
        <w:spacing w:before="0" w:after="0" w:line="240" w:lineRule="auto"/>
        <w:ind w:firstLine="567"/>
        <w:rPr>
          <w:sz w:val="28"/>
          <w:szCs w:val="28"/>
        </w:rPr>
      </w:pPr>
    </w:p>
    <w:p w:rsidR="00BB7ABB" w:rsidRPr="008C7B2E" w:rsidRDefault="00BB7ABB" w:rsidP="00BB7ABB">
      <w:pPr>
        <w:pStyle w:val="90"/>
        <w:shd w:val="clear" w:color="auto" w:fill="auto"/>
        <w:tabs>
          <w:tab w:val="left" w:pos="0"/>
        </w:tabs>
        <w:spacing w:after="0" w:line="240" w:lineRule="auto"/>
        <w:ind w:firstLine="567"/>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B7ABB" w:rsidRPr="008C7B2E" w:rsidRDefault="00BB7ABB" w:rsidP="00BB7ABB">
      <w:pPr>
        <w:pStyle w:val="90"/>
        <w:shd w:val="clear" w:color="auto" w:fill="auto"/>
        <w:tabs>
          <w:tab w:val="left" w:pos="0"/>
        </w:tabs>
        <w:spacing w:after="0" w:line="240" w:lineRule="auto"/>
        <w:ind w:firstLine="567"/>
        <w:rPr>
          <w:b/>
          <w:i w:val="0"/>
          <w:sz w:val="28"/>
          <w:szCs w:val="28"/>
        </w:rPr>
      </w:pPr>
      <w:r w:rsidRPr="008C7B2E">
        <w:rPr>
          <w:b/>
          <w:i w:val="0"/>
          <w:sz w:val="28"/>
          <w:szCs w:val="28"/>
        </w:rPr>
        <w:t>в электронной форме</w:t>
      </w:r>
    </w:p>
    <w:p w:rsidR="00BB7ABB" w:rsidRPr="008C7B2E" w:rsidRDefault="00BB7ABB" w:rsidP="00BB7ABB">
      <w:pPr>
        <w:pStyle w:val="90"/>
        <w:shd w:val="clear" w:color="auto" w:fill="auto"/>
        <w:tabs>
          <w:tab w:val="left" w:pos="0"/>
        </w:tabs>
        <w:spacing w:after="0" w:line="240" w:lineRule="auto"/>
        <w:ind w:firstLine="567"/>
        <w:rPr>
          <w:b/>
          <w:i w:val="0"/>
          <w:sz w:val="28"/>
          <w:szCs w:val="28"/>
        </w:rPr>
      </w:pP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B7ABB" w:rsidRPr="008C7B2E" w:rsidRDefault="00BB7ABB" w:rsidP="00BB7ABB">
      <w:pPr>
        <w:pStyle w:val="21"/>
        <w:shd w:val="clear" w:color="auto" w:fill="auto"/>
        <w:tabs>
          <w:tab w:val="left" w:pos="1443"/>
        </w:tabs>
        <w:spacing w:before="0" w:after="0" w:line="240" w:lineRule="auto"/>
        <w:ind w:firstLine="567"/>
        <w:rPr>
          <w:sz w:val="28"/>
          <w:szCs w:val="28"/>
        </w:rPr>
      </w:pPr>
      <w:r w:rsidRPr="008C7B2E">
        <w:rPr>
          <w:sz w:val="28"/>
          <w:szCs w:val="28"/>
        </w:rPr>
        <w:lastRenderedPageBreak/>
        <w:t>- осуществление государственного кадастрового учета – плата не взимается.</w:t>
      </w:r>
    </w:p>
    <w:p w:rsidR="00BB7ABB" w:rsidRPr="008C7B2E" w:rsidRDefault="00BB7ABB" w:rsidP="00BB7ABB">
      <w:pPr>
        <w:pStyle w:val="21"/>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BB7ABB" w:rsidRPr="008C7B2E" w:rsidRDefault="00BB7ABB" w:rsidP="00BB7ABB">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7ABB" w:rsidRPr="008C7B2E" w:rsidRDefault="00BB7ABB" w:rsidP="00BB7ABB">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B7ABB" w:rsidRPr="008C7B2E" w:rsidRDefault="00BB7ABB" w:rsidP="00BB7ABB">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B7ABB" w:rsidRPr="008C7B2E" w:rsidRDefault="00BB7ABB" w:rsidP="00BB7ABB">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B7ABB" w:rsidRPr="008C7B2E" w:rsidRDefault="00BB7ABB" w:rsidP="00BB7ABB">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BB7ABB" w:rsidRPr="008C7B2E" w:rsidRDefault="00BB7ABB" w:rsidP="00BB7ABB">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BB7ABB" w:rsidRPr="008C7B2E" w:rsidRDefault="00BB7ABB" w:rsidP="00BB7ABB">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BB7ABB" w:rsidRPr="008C7B2E" w:rsidRDefault="00BB7ABB" w:rsidP="00BB7ABB">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7ABB" w:rsidRPr="008C7B2E" w:rsidRDefault="00BB7ABB" w:rsidP="00BB7ABB">
      <w:pPr>
        <w:pStyle w:val="21"/>
        <w:shd w:val="clear" w:color="auto" w:fill="auto"/>
        <w:tabs>
          <w:tab w:val="left" w:pos="932"/>
        </w:tabs>
        <w:spacing w:before="0" w:after="0" w:line="240" w:lineRule="auto"/>
        <w:ind w:firstLine="567"/>
        <w:rPr>
          <w:sz w:val="28"/>
          <w:szCs w:val="28"/>
        </w:rPr>
      </w:pPr>
      <w:r w:rsidRPr="008C7B2E">
        <w:rPr>
          <w:sz w:val="28"/>
          <w:szCs w:val="28"/>
        </w:rPr>
        <w:lastRenderedPageBreak/>
        <w:t xml:space="preserve">г) </w:t>
      </w:r>
      <w:r w:rsidRPr="008C7B2E">
        <w:rPr>
          <w:sz w:val="28"/>
          <w:szCs w:val="28"/>
          <w:lang w:val="en-US"/>
        </w:rPr>
        <w:t>zip</w:t>
      </w:r>
      <w:r w:rsidRPr="008C7B2E">
        <w:rPr>
          <w:sz w:val="28"/>
          <w:szCs w:val="28"/>
        </w:rPr>
        <w:t>,</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BB7ABB" w:rsidRPr="008C7B2E" w:rsidRDefault="00BB7ABB" w:rsidP="00BB7ABB">
      <w:pPr>
        <w:pStyle w:val="21"/>
        <w:shd w:val="clear" w:color="auto" w:fill="auto"/>
        <w:tabs>
          <w:tab w:val="left" w:pos="97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B7ABB" w:rsidRPr="008C7B2E" w:rsidRDefault="00BB7ABB" w:rsidP="00BB7ABB">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BB7ABB" w:rsidRPr="008C7B2E" w:rsidRDefault="00BB7ABB" w:rsidP="00BB7ABB">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B7ABB" w:rsidRPr="008C7B2E" w:rsidRDefault="00BB7ABB" w:rsidP="00BB7ABB">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BB7ABB" w:rsidRPr="008C7B2E" w:rsidRDefault="00BB7ABB" w:rsidP="00BB7ABB">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BB7ABB" w:rsidRPr="008C7B2E" w:rsidRDefault="00BB7ABB" w:rsidP="00BB7ABB">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7ABB" w:rsidRPr="008C7B2E" w:rsidRDefault="00BB7ABB" w:rsidP="00BB7ABB">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BB7ABB" w:rsidRPr="008C7B2E" w:rsidRDefault="00BB7ABB" w:rsidP="00BB7ABB">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8C7B2E">
        <w:rPr>
          <w:sz w:val="28"/>
          <w:szCs w:val="28"/>
        </w:rPr>
        <w:lastRenderedPageBreak/>
        <w:t>переходы по оглавлению и (или) к содержащимся в тексте рисункам и таблицам.</w:t>
      </w:r>
    </w:p>
    <w:p w:rsidR="00BB7ABB" w:rsidRPr="008C7B2E" w:rsidRDefault="00BB7ABB" w:rsidP="00BB7ABB">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proofErr w:type="gramStart"/>
      <w:r w:rsidRPr="008C7B2E">
        <w:rPr>
          <w:sz w:val="28"/>
          <w:szCs w:val="28"/>
        </w:rPr>
        <w:t>или</w:t>
      </w:r>
      <w:proofErr w:type="gramEnd"/>
      <w:r w:rsidRPr="008C7B2E">
        <w:rPr>
          <w:sz w:val="28"/>
          <w:szCs w:val="28"/>
        </w:rPr>
        <w:t xml:space="preserve">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BB7ABB" w:rsidRPr="008C7B2E" w:rsidRDefault="00BB7ABB" w:rsidP="00BB7ABB">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7ABB" w:rsidRPr="008C7B2E" w:rsidRDefault="00BB7ABB" w:rsidP="00BB7ABB">
      <w:pPr>
        <w:autoSpaceDE w:val="0"/>
        <w:autoSpaceDN w:val="0"/>
        <w:adjustRightInd w:val="0"/>
        <w:spacing w:after="0" w:line="240" w:lineRule="auto"/>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B7ABB" w:rsidRPr="008C7B2E" w:rsidRDefault="00BB7ABB" w:rsidP="00BB7ABB">
      <w:pPr>
        <w:pStyle w:val="21"/>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B7ABB" w:rsidRPr="008C7B2E" w:rsidRDefault="00BB7ABB" w:rsidP="00BB7ABB">
      <w:pPr>
        <w:pStyle w:val="21"/>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BB7ABB" w:rsidRPr="008C7B2E" w:rsidRDefault="00BB7ABB" w:rsidP="00BB7ABB">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Заявителей о порядке предоставления Муниципальной услуги в МФЦ </w:t>
      </w:r>
      <w:proofErr w:type="spellStart"/>
      <w:r w:rsidRPr="008C7B2E">
        <w:rPr>
          <w:sz w:val="28"/>
          <w:szCs w:val="28"/>
        </w:rPr>
        <w:t>ипо</w:t>
      </w:r>
      <w:proofErr w:type="spellEnd"/>
      <w:r w:rsidRPr="008C7B2E">
        <w:rPr>
          <w:sz w:val="28"/>
          <w:szCs w:val="28"/>
        </w:rPr>
        <w:t xml:space="preserve">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7ABB" w:rsidRPr="008C7B2E" w:rsidRDefault="00BB7ABB" w:rsidP="00BB7ABB">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выдачу Заявителю результата предоставления Муниципальной услуги на бумажном носителе.</w:t>
      </w:r>
    </w:p>
    <w:p w:rsidR="00BB7ABB" w:rsidRPr="008C7B2E" w:rsidRDefault="00BB7ABB" w:rsidP="00BB7ABB">
      <w:pPr>
        <w:pStyle w:val="21"/>
        <w:shd w:val="clear" w:color="auto" w:fill="auto"/>
        <w:tabs>
          <w:tab w:val="left" w:pos="-284"/>
          <w:tab w:val="left" w:pos="1448"/>
        </w:tabs>
        <w:spacing w:before="0" w:after="0" w:line="240" w:lineRule="auto"/>
        <w:ind w:firstLine="567"/>
        <w:rPr>
          <w:sz w:val="28"/>
          <w:szCs w:val="28"/>
        </w:rPr>
      </w:pPr>
      <w:r w:rsidRPr="008C7B2E">
        <w:rPr>
          <w:sz w:val="28"/>
          <w:szCs w:val="28"/>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B7ABB" w:rsidRPr="008C7B2E" w:rsidRDefault="00BB7ABB" w:rsidP="00BB7ABB">
      <w:pPr>
        <w:pStyle w:val="100"/>
        <w:shd w:val="clear" w:color="auto" w:fill="auto"/>
        <w:tabs>
          <w:tab w:val="left" w:pos="-284"/>
          <w:tab w:val="left" w:pos="1434"/>
        </w:tabs>
        <w:spacing w:line="240" w:lineRule="auto"/>
        <w:ind w:firstLine="567"/>
        <w:rPr>
          <w:sz w:val="28"/>
          <w:szCs w:val="28"/>
        </w:rPr>
      </w:pPr>
      <w:r w:rsidRPr="008C7B2E">
        <w:rPr>
          <w:sz w:val="28"/>
          <w:szCs w:val="28"/>
        </w:rPr>
        <w:t xml:space="preserve">18.11. Информирование </w:t>
      </w:r>
      <w:proofErr w:type="spellStart"/>
      <w:r w:rsidRPr="008C7B2E">
        <w:rPr>
          <w:sz w:val="28"/>
          <w:szCs w:val="28"/>
        </w:rPr>
        <w:t>Заявителейв</w:t>
      </w:r>
      <w:proofErr w:type="spellEnd"/>
      <w:r w:rsidRPr="008C7B2E">
        <w:rPr>
          <w:sz w:val="28"/>
          <w:szCs w:val="28"/>
        </w:rPr>
        <w:t xml:space="preserve"> МФЦ осуществляется следующими способами:</w:t>
      </w:r>
    </w:p>
    <w:p w:rsidR="00BB7ABB" w:rsidRPr="008C7B2E" w:rsidRDefault="00BB7ABB" w:rsidP="00BB7ABB">
      <w:pPr>
        <w:pStyle w:val="21"/>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BB7ABB" w:rsidRPr="008C7B2E" w:rsidRDefault="00BB7ABB" w:rsidP="00BB7ABB">
      <w:pPr>
        <w:pStyle w:val="21"/>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BB7ABB" w:rsidRPr="008C7B2E" w:rsidRDefault="00BB7ABB" w:rsidP="00BB7ABB">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B7ABB" w:rsidRPr="008C7B2E" w:rsidRDefault="00BB7ABB" w:rsidP="00BB7ABB">
      <w:pPr>
        <w:pStyle w:val="21"/>
        <w:shd w:val="clear" w:color="auto" w:fill="auto"/>
        <w:tabs>
          <w:tab w:val="left" w:pos="284"/>
        </w:tabs>
        <w:spacing w:before="0" w:after="0" w:line="240" w:lineRule="auto"/>
        <w:ind w:firstLine="567"/>
        <w:rPr>
          <w:sz w:val="28"/>
          <w:szCs w:val="28"/>
        </w:rPr>
      </w:pPr>
      <w:r w:rsidRPr="008C7B2E">
        <w:rPr>
          <w:sz w:val="28"/>
          <w:szCs w:val="28"/>
        </w:rPr>
        <w:lastRenderedPageBreak/>
        <w:t xml:space="preserve">Информирование по телефону может осуществляться с использованием </w:t>
      </w:r>
      <w:proofErr w:type="spellStart"/>
      <w:r w:rsidRPr="008C7B2E">
        <w:rPr>
          <w:sz w:val="28"/>
          <w:szCs w:val="28"/>
        </w:rPr>
        <w:t>автоинформатора</w:t>
      </w:r>
      <w:proofErr w:type="spellEnd"/>
      <w:r w:rsidRPr="008C7B2E">
        <w:rPr>
          <w:sz w:val="28"/>
          <w:szCs w:val="28"/>
        </w:rPr>
        <w:t xml:space="preserve"> и голосового помощника. </w:t>
      </w:r>
    </w:p>
    <w:p w:rsidR="00BB7ABB" w:rsidRPr="008C7B2E" w:rsidRDefault="00BB7ABB" w:rsidP="00BB7ABB">
      <w:pPr>
        <w:pStyle w:val="21"/>
        <w:shd w:val="clear" w:color="auto" w:fill="auto"/>
        <w:tabs>
          <w:tab w:val="left" w:pos="284"/>
          <w:tab w:val="left" w:pos="1501"/>
        </w:tabs>
        <w:spacing w:before="0" w:after="0" w:line="240" w:lineRule="auto"/>
        <w:ind w:firstLine="567"/>
        <w:rPr>
          <w:sz w:val="28"/>
          <w:szCs w:val="28"/>
        </w:rPr>
      </w:pPr>
      <w:r w:rsidRPr="008C7B2E">
        <w:rPr>
          <w:sz w:val="28"/>
          <w:szCs w:val="28"/>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B7ABB" w:rsidRPr="008C7B2E" w:rsidRDefault="00BB7ABB" w:rsidP="00BB7ABB">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BB7ABB" w:rsidRPr="008C7B2E" w:rsidRDefault="00BB7ABB" w:rsidP="00BB7ABB">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BB7ABB" w:rsidRPr="008C7B2E" w:rsidRDefault="00BB7ABB" w:rsidP="00BB7ABB">
      <w:pPr>
        <w:pStyle w:val="21"/>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B7ABB" w:rsidRPr="008C7B2E" w:rsidRDefault="00BB7ABB" w:rsidP="00BB7ABB">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B7ABB" w:rsidRPr="008C7B2E" w:rsidRDefault="00BB7ABB" w:rsidP="00BB7ABB">
      <w:pPr>
        <w:pStyle w:val="21"/>
        <w:shd w:val="clear" w:color="auto" w:fill="auto"/>
        <w:spacing w:before="0" w:after="0" w:line="240" w:lineRule="auto"/>
        <w:ind w:firstLine="567"/>
        <w:rPr>
          <w:sz w:val="28"/>
          <w:szCs w:val="28"/>
        </w:rPr>
      </w:pPr>
      <w:proofErr w:type="gramStart"/>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BB7ABB" w:rsidRPr="00583598"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Заявитель подает заявле</w:t>
      </w:r>
      <w:r>
        <w:rPr>
          <w:rFonts w:ascii="Times New Roman" w:hAnsi="Times New Roman"/>
          <w:sz w:val="28"/>
          <w:szCs w:val="28"/>
        </w:rPr>
        <w:t>ние и документы в Администрации</w:t>
      </w:r>
      <w:r w:rsidRPr="008C7B2E">
        <w:rPr>
          <w:rFonts w:ascii="Times New Roman" w:hAnsi="Times New Roman"/>
          <w:sz w:val="28"/>
          <w:szCs w:val="28"/>
        </w:rPr>
        <w:t xml:space="preserve">, результат Муниципальной </w:t>
      </w:r>
      <w:r>
        <w:rPr>
          <w:rFonts w:ascii="Times New Roman" w:hAnsi="Times New Roman"/>
          <w:sz w:val="28"/>
          <w:szCs w:val="28"/>
        </w:rPr>
        <w:t>услуги Заявитель получает в МФЦ</w:t>
      </w:r>
      <w:r w:rsidRPr="008C7B2E">
        <w:rPr>
          <w:rFonts w:ascii="Times New Roman" w:hAnsi="Times New Roman"/>
          <w:sz w:val="28"/>
          <w:szCs w:val="28"/>
        </w:rPr>
        <w:t>.</w:t>
      </w:r>
    </w:p>
    <w:p w:rsidR="00BB7ABB" w:rsidRPr="008C7B2E" w:rsidRDefault="00BB7ABB" w:rsidP="00BB7ABB">
      <w:pPr>
        <w:pStyle w:val="21"/>
        <w:shd w:val="clear" w:color="auto" w:fill="auto"/>
        <w:tabs>
          <w:tab w:val="left" w:pos="1276"/>
          <w:tab w:val="left" w:pos="1489"/>
        </w:tabs>
        <w:spacing w:before="0" w:after="0" w:line="240" w:lineRule="auto"/>
        <w:ind w:firstLine="567"/>
        <w:rPr>
          <w:sz w:val="28"/>
          <w:szCs w:val="28"/>
        </w:rPr>
      </w:pPr>
      <w:r w:rsidRPr="008C7B2E">
        <w:rPr>
          <w:sz w:val="28"/>
          <w:szCs w:val="28"/>
        </w:rPr>
        <w:t xml:space="preserve">18.17. </w:t>
      </w:r>
      <w:proofErr w:type="gramStart"/>
      <w:r w:rsidRPr="008C7B2E">
        <w:rPr>
          <w:sz w:val="28"/>
          <w:szCs w:val="28"/>
        </w:rPr>
        <w:t xml:space="preserve">Порядок и сроки передачи Администрацией документов в МФЦ определяются соглашением о взаимодействии, заключенным ими в </w:t>
      </w:r>
      <w:r w:rsidRPr="008C7B2E">
        <w:rPr>
          <w:sz w:val="28"/>
          <w:szCs w:val="28"/>
        </w:rPr>
        <w:lastRenderedPageBreak/>
        <w:t xml:space="preserve">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roofErr w:type="gramEnd"/>
    </w:p>
    <w:p w:rsidR="00BB7ABB" w:rsidRPr="008C7B2E" w:rsidRDefault="00BB7ABB" w:rsidP="00BB7ABB">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7ABB" w:rsidRPr="008C7B2E" w:rsidRDefault="00BB7ABB" w:rsidP="00BB7ABB">
      <w:pPr>
        <w:pStyle w:val="21"/>
        <w:shd w:val="clear" w:color="auto" w:fill="auto"/>
        <w:tabs>
          <w:tab w:val="left" w:pos="1276"/>
          <w:tab w:val="left" w:pos="1388"/>
        </w:tabs>
        <w:spacing w:before="0" w:after="0" w:line="240" w:lineRule="auto"/>
        <w:ind w:firstLine="567"/>
        <w:rPr>
          <w:sz w:val="28"/>
          <w:szCs w:val="28"/>
        </w:rPr>
      </w:pPr>
      <w:r w:rsidRPr="008C7B2E">
        <w:rPr>
          <w:sz w:val="28"/>
          <w:szCs w:val="28"/>
        </w:rPr>
        <w:t>Работник МФЦ осуществляет следующие действия:</w:t>
      </w:r>
    </w:p>
    <w:p w:rsidR="00BB7ABB" w:rsidRPr="008C7B2E" w:rsidRDefault="00BB7ABB" w:rsidP="00BB7ABB">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7ABB" w:rsidRPr="008C7B2E" w:rsidRDefault="00BB7ABB" w:rsidP="00BB7ABB">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BB7ABB" w:rsidRPr="008C7B2E" w:rsidRDefault="00BB7ABB" w:rsidP="00BB7ABB">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BB7ABB" w:rsidRPr="008C7B2E" w:rsidRDefault="00BB7ABB" w:rsidP="00BB7ABB">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BB7ABB" w:rsidRPr="008C7B2E" w:rsidRDefault="00BB7ABB" w:rsidP="00BB7ABB">
      <w:pPr>
        <w:pStyle w:val="21"/>
        <w:shd w:val="clear" w:color="auto" w:fill="auto"/>
        <w:tabs>
          <w:tab w:val="left" w:pos="851"/>
          <w:tab w:val="left" w:pos="1276"/>
        </w:tabs>
        <w:spacing w:before="0" w:after="0" w:line="240" w:lineRule="auto"/>
        <w:ind w:firstLine="567"/>
        <w:rPr>
          <w:sz w:val="28"/>
          <w:szCs w:val="28"/>
        </w:rPr>
      </w:pPr>
    </w:p>
    <w:p w:rsidR="00BB7ABB" w:rsidRPr="008C7B2E" w:rsidRDefault="00BB7ABB" w:rsidP="00BB7ABB">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BB7ABB" w:rsidRPr="008C7B2E" w:rsidRDefault="00BB7ABB" w:rsidP="00BB7ABB">
      <w:pPr>
        <w:pStyle w:val="23"/>
        <w:shd w:val="clear" w:color="auto" w:fill="auto"/>
        <w:tabs>
          <w:tab w:val="left" w:pos="1708"/>
        </w:tabs>
        <w:spacing w:after="0" w:line="240" w:lineRule="auto"/>
        <w:ind w:firstLine="567"/>
        <w:outlineLvl w:val="9"/>
        <w:rPr>
          <w:b w:val="0"/>
          <w:sz w:val="28"/>
          <w:szCs w:val="28"/>
        </w:rPr>
      </w:pPr>
    </w:p>
    <w:p w:rsidR="00BB7ABB" w:rsidRPr="008C7B2E" w:rsidRDefault="00BB7ABB" w:rsidP="00BB7ABB">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BB7ABB" w:rsidRPr="008C7B2E" w:rsidRDefault="00BB7ABB" w:rsidP="00BB7ABB">
      <w:pPr>
        <w:pStyle w:val="90"/>
        <w:shd w:val="clear" w:color="auto" w:fill="auto"/>
        <w:tabs>
          <w:tab w:val="left" w:pos="0"/>
          <w:tab w:val="left" w:pos="993"/>
        </w:tabs>
        <w:spacing w:after="0" w:line="240" w:lineRule="auto"/>
        <w:ind w:firstLine="567"/>
        <w:rPr>
          <w:b/>
          <w:i w:val="0"/>
          <w:sz w:val="28"/>
          <w:szCs w:val="28"/>
        </w:rPr>
      </w:pP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1.Предоставление земельного участка, находящегося в Муниципальной собственности, на торгах;</w:t>
      </w:r>
    </w:p>
    <w:p w:rsidR="00BB7ABB" w:rsidRPr="008C7B2E" w:rsidRDefault="00BB7ABB" w:rsidP="00BB7ABB">
      <w:pPr>
        <w:pStyle w:val="a5"/>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2.Исправление допущенных опечаток и (или) ошибок в выданных в результате предоставления Муниципальной услуги документах;</w:t>
      </w:r>
    </w:p>
    <w:p w:rsidR="00BB7ABB" w:rsidRPr="008C7B2E" w:rsidRDefault="00BB7ABB" w:rsidP="00BB7ABB">
      <w:pPr>
        <w:pStyle w:val="a5"/>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BB7ABB" w:rsidRPr="008C7B2E" w:rsidRDefault="00BB7ABB" w:rsidP="00BB7ABB">
      <w:pPr>
        <w:spacing w:after="0" w:line="240" w:lineRule="auto"/>
        <w:jc w:val="both"/>
        <w:rPr>
          <w:rFonts w:ascii="Times New Roman" w:eastAsiaTheme="minorHAnsi" w:hAnsi="Times New Roman"/>
          <w:sz w:val="28"/>
          <w:szCs w:val="28"/>
        </w:rPr>
      </w:pPr>
    </w:p>
    <w:p w:rsidR="00BB7ABB" w:rsidRPr="008C7B2E" w:rsidRDefault="00BB7ABB" w:rsidP="00BB7ABB">
      <w:pPr>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B7ABB" w:rsidRPr="008C7B2E" w:rsidRDefault="00BB7ABB" w:rsidP="00BB7ABB">
      <w:pPr>
        <w:spacing w:after="0" w:line="240" w:lineRule="auto"/>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b/>
          <w:sz w:val="28"/>
          <w:szCs w:val="28"/>
        </w:rPr>
      </w:pPr>
    </w:p>
    <w:p w:rsidR="00BB7ABB" w:rsidRPr="008C7B2E" w:rsidRDefault="00BB7ABB" w:rsidP="00BB7ABB">
      <w:pPr>
        <w:pStyle w:val="21"/>
        <w:shd w:val="clear" w:color="auto" w:fill="auto"/>
        <w:tabs>
          <w:tab w:val="left" w:pos="1292"/>
        </w:tabs>
        <w:spacing w:before="0" w:after="0" w:line="240" w:lineRule="auto"/>
        <w:ind w:firstLine="567"/>
        <w:rPr>
          <w:sz w:val="28"/>
          <w:szCs w:val="28"/>
        </w:rPr>
      </w:pPr>
      <w:r w:rsidRPr="008C7B2E">
        <w:rPr>
          <w:sz w:val="28"/>
          <w:szCs w:val="28"/>
        </w:rPr>
        <w:lastRenderedPageBreak/>
        <w:t>19.2. Перечень административных процедур для каждого варианта предоставления Муниципальной услуги:</w:t>
      </w:r>
    </w:p>
    <w:p w:rsidR="00BB7ABB" w:rsidRPr="008C7B2E" w:rsidRDefault="00BB7ABB" w:rsidP="00BB7ABB">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proofErr w:type="spellStart"/>
      <w:r w:rsidRPr="008C7B2E">
        <w:rPr>
          <w:rFonts w:ascii="Times New Roman" w:hAnsi="Times New Roman"/>
          <w:sz w:val="28"/>
          <w:szCs w:val="28"/>
        </w:rPr>
        <w:t>д</w:t>
      </w:r>
      <w:proofErr w:type="spellEnd"/>
      <w:r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p>
    <w:p w:rsidR="00BB7ABB" w:rsidRPr="008C7B2E" w:rsidRDefault="00BB7ABB" w:rsidP="00BB7ABB">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p>
    <w:p w:rsidR="00BB7ABB" w:rsidRPr="008C7B2E" w:rsidRDefault="00BB7ABB" w:rsidP="00BB7ABB">
      <w:pPr>
        <w:pStyle w:val="21"/>
        <w:shd w:val="clear" w:color="auto" w:fill="auto"/>
        <w:tabs>
          <w:tab w:val="left" w:pos="1123"/>
        </w:tabs>
        <w:spacing w:before="0" w:after="0" w:line="240" w:lineRule="auto"/>
        <w:ind w:firstLine="567"/>
        <w:rPr>
          <w:b/>
          <w:sz w:val="28"/>
          <w:szCs w:val="28"/>
        </w:rPr>
      </w:pPr>
      <w:r w:rsidRPr="008C7B2E">
        <w:rPr>
          <w:b/>
          <w:sz w:val="28"/>
          <w:szCs w:val="28"/>
        </w:rPr>
        <w:t>20.1. Вариант 1.</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F72ED" w:rsidRDefault="00BB7ABB" w:rsidP="006F72ED">
      <w:pPr>
        <w:autoSpaceDE w:val="0"/>
        <w:autoSpaceDN w:val="0"/>
        <w:adjustRightInd w:val="0"/>
        <w:rPr>
          <w:rFonts w:ascii="Times New Roman" w:hAnsi="Times New Roman"/>
          <w:b/>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кциона.</w:t>
      </w:r>
      <w:r w:rsidR="006F72ED" w:rsidRPr="006F72ED">
        <w:rPr>
          <w:rFonts w:ascii="Times New Roman" w:hAnsi="Times New Roman"/>
          <w:b/>
          <w:sz w:val="28"/>
          <w:szCs w:val="28"/>
        </w:rPr>
        <w:t xml:space="preserve"> </w:t>
      </w:r>
    </w:p>
    <w:p w:rsidR="00BB7ABB" w:rsidRPr="006F72ED" w:rsidRDefault="006F72ED" w:rsidP="006F72ED">
      <w:pPr>
        <w:autoSpaceDE w:val="0"/>
        <w:autoSpaceDN w:val="0"/>
        <w:adjustRightInd w:val="0"/>
        <w:jc w:val="both"/>
        <w:rPr>
          <w:rFonts w:ascii="Times New Roman" w:eastAsiaTheme="minorHAnsi" w:hAnsi="Times New Roman"/>
          <w:sz w:val="28"/>
          <w:szCs w:val="28"/>
          <w:lang w:eastAsia="en-US"/>
        </w:rPr>
      </w:pPr>
      <w:proofErr w:type="gramStart"/>
      <w:r w:rsidRPr="006F72ED">
        <w:rPr>
          <w:rFonts w:ascii="Times New Roman" w:hAnsi="Times New Roman"/>
          <w:sz w:val="28"/>
          <w:szCs w:val="28"/>
        </w:rPr>
        <w:t xml:space="preserve">В 2024 году </w:t>
      </w:r>
      <w:r w:rsidRPr="006F72ED">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6F72ED">
          <w:rPr>
            <w:rFonts w:ascii="Times New Roman" w:eastAsiaTheme="minorHAnsi" w:hAnsi="Times New Roman"/>
            <w:sz w:val="28"/>
            <w:szCs w:val="28"/>
            <w:lang w:eastAsia="en-US"/>
          </w:rPr>
          <w:t>пунктом 16 статьи 11.10</w:t>
        </w:r>
      </w:hyperlink>
      <w:r w:rsidRPr="006F72ED">
        <w:rPr>
          <w:rFonts w:ascii="Times New Roman" w:eastAsiaTheme="minorHAnsi" w:hAnsi="Times New Roman"/>
          <w:sz w:val="28"/>
          <w:szCs w:val="28"/>
          <w:lang w:eastAsia="en-US"/>
        </w:rPr>
        <w:t xml:space="preserve"> Земельного Кодекса РФ, </w:t>
      </w:r>
      <w:hyperlink r:id="rId38" w:history="1">
        <w:r w:rsidRPr="006F72ED">
          <w:rPr>
            <w:rFonts w:ascii="Times New Roman" w:eastAsiaTheme="minorHAnsi" w:hAnsi="Times New Roman"/>
            <w:sz w:val="28"/>
            <w:szCs w:val="28"/>
            <w:lang w:eastAsia="en-US"/>
          </w:rPr>
          <w:t>подпунктами 5</w:t>
        </w:r>
      </w:hyperlink>
      <w:r w:rsidRPr="006F72ED">
        <w:rPr>
          <w:rFonts w:ascii="Times New Roman" w:eastAsiaTheme="minorHAnsi" w:hAnsi="Times New Roman"/>
          <w:sz w:val="28"/>
          <w:szCs w:val="28"/>
          <w:lang w:eastAsia="en-US"/>
        </w:rPr>
        <w:t xml:space="preserve"> - </w:t>
      </w:r>
      <w:hyperlink r:id="rId39" w:history="1">
        <w:r w:rsidRPr="006F72ED">
          <w:rPr>
            <w:rFonts w:ascii="Times New Roman" w:eastAsiaTheme="minorHAnsi" w:hAnsi="Times New Roman"/>
            <w:sz w:val="28"/>
            <w:szCs w:val="28"/>
            <w:lang w:eastAsia="en-US"/>
          </w:rPr>
          <w:t>9</w:t>
        </w:r>
      </w:hyperlink>
      <w:r w:rsidRPr="006F72ED">
        <w:rPr>
          <w:rFonts w:ascii="Times New Roman" w:eastAsiaTheme="minorHAnsi" w:hAnsi="Times New Roman"/>
          <w:sz w:val="28"/>
          <w:szCs w:val="28"/>
          <w:lang w:eastAsia="en-US"/>
        </w:rPr>
        <w:t xml:space="preserve">, </w:t>
      </w:r>
      <w:hyperlink r:id="rId40" w:history="1">
        <w:r w:rsidRPr="006F72ED">
          <w:rPr>
            <w:rFonts w:ascii="Times New Roman" w:eastAsiaTheme="minorHAnsi" w:hAnsi="Times New Roman"/>
            <w:sz w:val="28"/>
            <w:szCs w:val="28"/>
            <w:lang w:eastAsia="en-US"/>
          </w:rPr>
          <w:t>13</w:t>
        </w:r>
      </w:hyperlink>
      <w:r w:rsidRPr="006F72ED">
        <w:rPr>
          <w:rFonts w:ascii="Times New Roman" w:eastAsiaTheme="minorHAnsi" w:hAnsi="Times New Roman"/>
          <w:sz w:val="28"/>
          <w:szCs w:val="28"/>
          <w:lang w:eastAsia="en-US"/>
        </w:rPr>
        <w:t xml:space="preserve"> - </w:t>
      </w:r>
      <w:hyperlink r:id="rId41" w:history="1">
        <w:r w:rsidRPr="006F72ED">
          <w:rPr>
            <w:rFonts w:ascii="Times New Roman" w:eastAsiaTheme="minorHAnsi" w:hAnsi="Times New Roman"/>
            <w:sz w:val="28"/>
            <w:szCs w:val="28"/>
            <w:lang w:eastAsia="en-US"/>
          </w:rPr>
          <w:t>19 пункта 8</w:t>
        </w:r>
      </w:hyperlink>
      <w:r w:rsidRPr="006F72ED">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6F72ED">
        <w:rPr>
          <w:rFonts w:ascii="Times New Roman" w:eastAsiaTheme="minorHAnsi" w:hAnsi="Times New Roman"/>
          <w:sz w:val="28"/>
          <w:szCs w:val="28"/>
          <w:lang w:eastAsia="en-US"/>
        </w:rPr>
        <w:t xml:space="preserve"> ее </w:t>
      </w:r>
      <w:proofErr w:type="gramStart"/>
      <w:r w:rsidRPr="006F72ED">
        <w:rPr>
          <w:rFonts w:ascii="Times New Roman" w:eastAsiaTheme="minorHAnsi" w:hAnsi="Times New Roman"/>
          <w:sz w:val="28"/>
          <w:szCs w:val="28"/>
          <w:lang w:eastAsia="en-US"/>
        </w:rPr>
        <w:t>утверждении</w:t>
      </w:r>
      <w:proofErr w:type="gramEnd"/>
      <w:r w:rsidRPr="006F72ED">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20.1.2.Прием запроса и документов и (или) информации, необходимых для предоставления Муниципальной услуги.</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w:t>
      </w:r>
      <w:r w:rsidRPr="008C7B2E">
        <w:rPr>
          <w:rFonts w:ascii="Times New Roman" w:hAnsi="Times New Roman"/>
          <w:sz w:val="28"/>
          <w:szCs w:val="28"/>
        </w:rPr>
        <w:lastRenderedPageBreak/>
        <w:t>либо в форме электронных документов с использованием информационно-телекоммуникационной сети Интернет в Администрацию либо в МФЦ.</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proofErr w:type="spellStart"/>
      <w:r w:rsidRPr="008C7B2E">
        <w:rPr>
          <w:rFonts w:ascii="Times New Roman" w:eastAsiaTheme="minorHAnsi" w:hAnsi="Times New Roman"/>
          <w:sz w:val="28"/>
          <w:szCs w:val="28"/>
          <w:lang w:eastAsia="en-US"/>
        </w:rPr>
        <w:t>арендыземельного</w:t>
      </w:r>
      <w:proofErr w:type="spellEnd"/>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8C7B2E">
        <w:rPr>
          <w:rFonts w:ascii="Times New Roman" w:eastAsiaTheme="minorHAnsi" w:hAnsi="Times New Roman"/>
          <w:sz w:val="28"/>
          <w:szCs w:val="28"/>
          <w:lang w:eastAsia="en-US"/>
        </w:rPr>
        <w:t xml:space="preserve"> сети «Интернет», а также требований к их формату». </w:t>
      </w:r>
    </w:p>
    <w:p w:rsidR="00BB7ABB" w:rsidRPr="008C7B2E" w:rsidRDefault="00BB7ABB" w:rsidP="00BB7ABB">
      <w:pPr>
        <w:spacing w:after="0" w:line="240" w:lineRule="auto"/>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8C7B2E">
        <w:rPr>
          <w:rFonts w:ascii="Times New Roman" w:eastAsiaTheme="minorHAnsi" w:hAnsi="Times New Roman"/>
          <w:sz w:val="28"/>
          <w:szCs w:val="28"/>
          <w:lang w:eastAsia="en-US"/>
        </w:rPr>
        <w:lastRenderedPageBreak/>
        <w:t xml:space="preserve">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w:t>
      </w:r>
      <w:r>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lastRenderedPageBreak/>
        <w:t>20.1.3. Формирование и направление межведомственных запросов в органы (организации), участвующие в предоставлении Муниципальной услуги.</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BB7ABB" w:rsidRPr="008C7B2E" w:rsidRDefault="00BB7ABB" w:rsidP="00BB7ABB">
      <w:pPr>
        <w:pStyle w:val="a5"/>
        <w:numPr>
          <w:ilvl w:val="2"/>
          <w:numId w:val="46"/>
        </w:numPr>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C7B2E">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BB7ABB" w:rsidRPr="008C7B2E" w:rsidRDefault="00BB7ABB" w:rsidP="00BB7ABB">
      <w:pPr>
        <w:pStyle w:val="a5"/>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7ABB" w:rsidRPr="008C7B2E" w:rsidRDefault="00BB7ABB" w:rsidP="00BB7ABB">
      <w:pPr>
        <w:tabs>
          <w:tab w:val="left" w:pos="0"/>
        </w:tabs>
        <w:spacing w:after="0" w:line="240" w:lineRule="auto"/>
        <w:ind w:firstLine="709"/>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B7ABB" w:rsidRPr="008C7B2E" w:rsidRDefault="00BB7ABB" w:rsidP="00BB7ABB">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BB7ABB" w:rsidRPr="008C7B2E" w:rsidRDefault="00BB7ABB" w:rsidP="00BB7ABB">
      <w:pPr>
        <w:spacing w:after="0" w:line="240" w:lineRule="auto"/>
        <w:jc w:val="both"/>
        <w:rPr>
          <w:rFonts w:ascii="Times New Roman" w:eastAsia="SimSun" w:hAnsi="Times New Roman"/>
          <w:sz w:val="28"/>
          <w:szCs w:val="28"/>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4"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Земельного кодекса РФ и </w:t>
      </w:r>
      <w:hyperlink r:id="rId45"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6"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7"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w:t>
      </w:r>
      <w:r w:rsidRPr="008C7B2E">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w:t>
      </w:r>
      <w:proofErr w:type="spellStart"/>
      <w:r w:rsidRPr="008C7B2E">
        <w:rPr>
          <w:rFonts w:ascii="Times New Roman" w:eastAsiaTheme="minorHAnsi" w:hAnsi="Times New Roman"/>
          <w:sz w:val="28"/>
          <w:szCs w:val="28"/>
          <w:lang w:eastAsia="en-US"/>
        </w:rPr>
        <w:t>расположенияземельного</w:t>
      </w:r>
      <w:proofErr w:type="spellEnd"/>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49"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w:t>
      </w:r>
      <w:proofErr w:type="gramEnd"/>
      <w:r w:rsidRPr="008C7B2E">
        <w:rPr>
          <w:rFonts w:ascii="Times New Roman" w:eastAsiaTheme="minorHAnsi" w:hAnsi="Times New Roman"/>
          <w:sz w:val="28"/>
          <w:szCs w:val="28"/>
          <w:lang w:eastAsia="en-US"/>
        </w:rPr>
        <w:t xml:space="preserve"> РФ;</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6"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w:t>
      </w:r>
      <w:proofErr w:type="spellStart"/>
      <w:r w:rsidRPr="008C7B2E">
        <w:rPr>
          <w:rFonts w:ascii="Times New Roman" w:eastAsia="SimSun" w:hAnsi="Times New Roman"/>
          <w:sz w:val="28"/>
          <w:szCs w:val="28"/>
        </w:rPr>
        <w:t>регламента</w:t>
      </w:r>
      <w:proofErr w:type="gramStart"/>
      <w:r w:rsidRPr="008C7B2E">
        <w:rPr>
          <w:rFonts w:ascii="Times New Roman" w:eastAsia="SimSun" w:hAnsi="Times New Roman"/>
          <w:sz w:val="28"/>
          <w:szCs w:val="28"/>
        </w:rPr>
        <w:t>,С</w:t>
      </w:r>
      <w:proofErr w:type="gramEnd"/>
      <w:r w:rsidRPr="008C7B2E">
        <w:rPr>
          <w:rFonts w:ascii="Times New Roman" w:eastAsia="SimSun" w:hAnsi="Times New Roman"/>
          <w:sz w:val="28"/>
          <w:szCs w:val="28"/>
        </w:rPr>
        <w:t>пециалист</w:t>
      </w:r>
      <w:proofErr w:type="spellEnd"/>
      <w:r w:rsidRPr="008C7B2E">
        <w:rPr>
          <w:rFonts w:ascii="Times New Roman" w:eastAsia="SimSun" w:hAnsi="Times New Roman"/>
          <w:sz w:val="28"/>
          <w:szCs w:val="28"/>
        </w:rPr>
        <w:t xml:space="preserve"> в течение 1 рабочего дня (в </w:t>
      </w:r>
      <w:r w:rsidRPr="008C7B2E">
        <w:rPr>
          <w:rFonts w:ascii="Times New Roman" w:eastAsia="SimSun" w:hAnsi="Times New Roman"/>
          <w:sz w:val="28"/>
          <w:szCs w:val="28"/>
        </w:rPr>
        <w:lastRenderedPageBreak/>
        <w:t xml:space="preserve">пределах сроков, установленных пунктом 7 настоящего Административного регламента) принимает решение о проведении аукциона. </w:t>
      </w:r>
    </w:p>
    <w:p w:rsidR="00BB7ABB" w:rsidRPr="008C7B2E" w:rsidRDefault="00BB7ABB" w:rsidP="00BB7ABB">
      <w:pPr>
        <w:spacing w:after="0" w:line="240" w:lineRule="auto"/>
        <w:jc w:val="both"/>
        <w:rPr>
          <w:rFonts w:ascii="Times New Roman" w:eastAsia="SimSun" w:hAnsi="Times New Roman"/>
          <w:sz w:val="28"/>
          <w:szCs w:val="28"/>
        </w:rPr>
      </w:pP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7"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w:t>
      </w:r>
      <w:r w:rsidRPr="008C7B2E">
        <w:rPr>
          <w:rFonts w:ascii="Times New Roman" w:eastAsiaTheme="minorHAnsi" w:hAnsi="Times New Roman"/>
          <w:sz w:val="28"/>
          <w:szCs w:val="28"/>
          <w:lang w:eastAsia="en-US"/>
        </w:rPr>
        <w:lastRenderedPageBreak/>
        <w:t>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w:t>
      </w:r>
      <w:r w:rsidRPr="008C7B2E">
        <w:rPr>
          <w:rFonts w:ascii="Times New Roman" w:eastAsiaTheme="minorHAnsi" w:hAnsi="Times New Roman"/>
          <w:sz w:val="28"/>
          <w:szCs w:val="28"/>
          <w:lang w:eastAsia="en-US"/>
        </w:rPr>
        <w:lastRenderedPageBreak/>
        <w:t>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w:t>
      </w:r>
      <w:r w:rsidRPr="008C7B2E">
        <w:rPr>
          <w:rFonts w:ascii="Times New Roman" w:eastAsiaTheme="minorHAnsi" w:hAnsi="Times New Roman"/>
          <w:sz w:val="28"/>
          <w:szCs w:val="28"/>
          <w:lang w:eastAsia="en-US"/>
        </w:rPr>
        <w:lastRenderedPageBreak/>
        <w:t>цене предмета аукциона, которое предусматривало бы более высокую цену предмета аукциона, аукцион признается несостоявшимся.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8"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C7B2E">
        <w:rPr>
          <w:rFonts w:ascii="Times New Roman" w:eastAsiaTheme="minorHAnsi" w:hAnsi="Times New Roman"/>
          <w:sz w:val="28"/>
          <w:szCs w:val="28"/>
          <w:lang w:eastAsia="en-US"/>
        </w:rPr>
        <w:t>ранее</w:t>
      </w:r>
      <w:proofErr w:type="gramEnd"/>
      <w:r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w:t>
      </w:r>
      <w:r w:rsidRPr="008C7B2E">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B7ABB" w:rsidRPr="008C7B2E" w:rsidRDefault="00BB7ABB" w:rsidP="00BB7ABB">
      <w:pPr>
        <w:spacing w:after="0" w:line="240" w:lineRule="auto"/>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6F72ED" w:rsidRPr="006F72ED" w:rsidRDefault="006F72ED" w:rsidP="006F72ED">
      <w:pPr>
        <w:autoSpaceDE w:val="0"/>
        <w:autoSpaceDN w:val="0"/>
        <w:adjustRightInd w:val="0"/>
        <w:ind w:firstLine="567"/>
        <w:jc w:val="both"/>
        <w:outlineLvl w:val="0"/>
        <w:rPr>
          <w:rFonts w:ascii="Times New Roman" w:eastAsiaTheme="minorHAnsi" w:hAnsi="Times New Roman"/>
          <w:bCs/>
          <w:sz w:val="28"/>
          <w:szCs w:val="28"/>
          <w:lang w:eastAsia="en-US"/>
        </w:rPr>
      </w:pPr>
      <w:r w:rsidRPr="006F72ED">
        <w:rPr>
          <w:rFonts w:ascii="Times New Roman" w:hAnsi="Times New Roman"/>
          <w:sz w:val="28"/>
          <w:szCs w:val="28"/>
        </w:rPr>
        <w:t xml:space="preserve">20.1.7. Особенности </w:t>
      </w:r>
      <w:r w:rsidRPr="006F72ED">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 xml:space="preserve">20.1.7.1. </w:t>
      </w:r>
      <w:proofErr w:type="gramStart"/>
      <w:r w:rsidRPr="006F72ED">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w:t>
      </w:r>
      <w:r w:rsidRPr="006F72ED">
        <w:rPr>
          <w:rFonts w:ascii="Times New Roman" w:eastAsiaTheme="minorHAnsi" w:hAnsi="Times New Roman"/>
          <w:bCs/>
          <w:sz w:val="28"/>
          <w:szCs w:val="28"/>
          <w:lang w:eastAsia="en-US"/>
        </w:rPr>
        <w:lastRenderedPageBreak/>
        <w:t xml:space="preserve">хозяйством его деятельности Администрация в срок, </w:t>
      </w:r>
      <w:proofErr w:type="spellStart"/>
      <w:r w:rsidRPr="006F72ED">
        <w:rPr>
          <w:rFonts w:ascii="Times New Roman" w:eastAsiaTheme="minorHAnsi" w:hAnsi="Times New Roman"/>
          <w:bCs/>
          <w:sz w:val="28"/>
          <w:szCs w:val="28"/>
          <w:lang w:eastAsia="en-US"/>
        </w:rPr>
        <w:t>непревышающий</w:t>
      </w:r>
      <w:proofErr w:type="spellEnd"/>
      <w:proofErr w:type="gramEnd"/>
      <w:r w:rsidRPr="006F72ED">
        <w:rPr>
          <w:rFonts w:ascii="Times New Roman" w:eastAsiaTheme="minorHAnsi" w:hAnsi="Times New Roman"/>
          <w:bCs/>
          <w:sz w:val="28"/>
          <w:szCs w:val="28"/>
          <w:lang w:eastAsia="en-US"/>
        </w:rPr>
        <w:t xml:space="preserve"> двадцати дней (в 2024 году – 14 дней) </w:t>
      </w:r>
      <w:proofErr w:type="gramStart"/>
      <w:r w:rsidRPr="006F72ED">
        <w:rPr>
          <w:rFonts w:ascii="Times New Roman" w:eastAsiaTheme="minorHAnsi" w:hAnsi="Times New Roman"/>
          <w:bCs/>
          <w:sz w:val="28"/>
          <w:szCs w:val="28"/>
          <w:lang w:eastAsia="en-US"/>
        </w:rPr>
        <w:t>с даты поступления</w:t>
      </w:r>
      <w:proofErr w:type="gramEnd"/>
      <w:r w:rsidRPr="006F72ED">
        <w:rPr>
          <w:rFonts w:ascii="Times New Roman" w:eastAsiaTheme="minorHAnsi" w:hAnsi="Times New Roman"/>
          <w:bCs/>
          <w:sz w:val="28"/>
          <w:szCs w:val="28"/>
          <w:lang w:eastAsia="en-US"/>
        </w:rPr>
        <w:t xml:space="preserve"> любого из этих заявлений, совершает одно из следующих действий:</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9" w:history="1">
        <w:r w:rsidRPr="006F72ED">
          <w:rPr>
            <w:rFonts w:ascii="Times New Roman" w:eastAsiaTheme="minorHAnsi" w:hAnsi="Times New Roman"/>
            <w:bCs/>
            <w:sz w:val="28"/>
            <w:szCs w:val="28"/>
            <w:lang w:eastAsia="en-US"/>
          </w:rPr>
          <w:t>пунктом 8 статьи 39.15</w:t>
        </w:r>
      </w:hyperlink>
      <w:r w:rsidRPr="006F72ED">
        <w:rPr>
          <w:rFonts w:ascii="Times New Roman" w:eastAsiaTheme="minorHAnsi" w:hAnsi="Times New Roman"/>
          <w:bCs/>
          <w:sz w:val="28"/>
          <w:szCs w:val="28"/>
          <w:lang w:eastAsia="en-US"/>
        </w:rPr>
        <w:t xml:space="preserve"> или </w:t>
      </w:r>
      <w:hyperlink r:id="rId60" w:history="1">
        <w:r w:rsidRPr="006F72ED">
          <w:rPr>
            <w:rFonts w:ascii="Times New Roman" w:eastAsiaTheme="minorHAnsi" w:hAnsi="Times New Roman"/>
            <w:bCs/>
            <w:sz w:val="28"/>
            <w:szCs w:val="28"/>
            <w:lang w:eastAsia="en-US"/>
          </w:rPr>
          <w:t>статьей 39.16</w:t>
        </w:r>
      </w:hyperlink>
      <w:r w:rsidRPr="006F72ED">
        <w:rPr>
          <w:rFonts w:ascii="Times New Roman" w:eastAsiaTheme="minorHAnsi" w:hAnsi="Times New Roman"/>
          <w:bCs/>
          <w:sz w:val="28"/>
          <w:szCs w:val="28"/>
          <w:lang w:eastAsia="en-US"/>
        </w:rPr>
        <w:t xml:space="preserve"> Земельного кодекса РФ.</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20.1.7.2. В случае</w:t>
      </w:r>
      <w:proofErr w:type="gramStart"/>
      <w:r w:rsidRPr="006F72ED">
        <w:rPr>
          <w:rFonts w:ascii="Times New Roman" w:eastAsiaTheme="minorHAnsi" w:hAnsi="Times New Roman"/>
          <w:bCs/>
          <w:sz w:val="28"/>
          <w:szCs w:val="28"/>
          <w:lang w:eastAsia="en-US"/>
        </w:rPr>
        <w:t>,</w:t>
      </w:r>
      <w:proofErr w:type="gramEnd"/>
      <w:r w:rsidRPr="006F72ED">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1" w:history="1">
        <w:r w:rsidRPr="006F72ED">
          <w:rPr>
            <w:rFonts w:ascii="Times New Roman" w:eastAsiaTheme="minorHAnsi" w:hAnsi="Times New Roman"/>
            <w:bCs/>
            <w:sz w:val="28"/>
            <w:szCs w:val="28"/>
            <w:lang w:eastAsia="en-US"/>
          </w:rPr>
          <w:t>статьей 39.15</w:t>
        </w:r>
      </w:hyperlink>
      <w:r w:rsidRPr="006F72ED">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w:t>
      </w:r>
      <w:r w:rsidRPr="006F72ED">
        <w:rPr>
          <w:rFonts w:ascii="Times New Roman" w:eastAsiaTheme="minorHAnsi" w:hAnsi="Times New Roman"/>
          <w:bCs/>
          <w:sz w:val="28"/>
          <w:szCs w:val="28"/>
          <w:lang w:eastAsia="en-US"/>
        </w:rPr>
        <w:lastRenderedPageBreak/>
        <w:t xml:space="preserve">или его границы подлежат уточнению в соответствии с Федеральным </w:t>
      </w:r>
      <w:hyperlink r:id="rId62" w:history="1">
        <w:r w:rsidRPr="006F72ED">
          <w:rPr>
            <w:rFonts w:ascii="Times New Roman" w:eastAsiaTheme="minorHAnsi" w:hAnsi="Times New Roman"/>
            <w:bCs/>
            <w:sz w:val="28"/>
            <w:szCs w:val="28"/>
            <w:lang w:eastAsia="en-US"/>
          </w:rPr>
          <w:t>законом</w:t>
        </w:r>
      </w:hyperlink>
      <w:r w:rsidRPr="006F72ED">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6F72ED">
        <w:rPr>
          <w:rFonts w:ascii="Times New Roman" w:eastAsiaTheme="minorHAnsi" w:hAnsi="Times New Roman"/>
          <w:bCs/>
          <w:sz w:val="28"/>
          <w:szCs w:val="28"/>
          <w:lang w:eastAsia="en-US"/>
        </w:rPr>
        <w:t>,</w:t>
      </w:r>
      <w:proofErr w:type="gramEnd"/>
      <w:r w:rsidRPr="006F72ED">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 w:history="1">
        <w:r w:rsidRPr="006F72ED">
          <w:rPr>
            <w:rFonts w:ascii="Times New Roman" w:eastAsiaTheme="minorHAnsi" w:hAnsi="Times New Roman"/>
            <w:bCs/>
            <w:sz w:val="28"/>
            <w:szCs w:val="28"/>
            <w:lang w:eastAsia="en-US"/>
          </w:rPr>
          <w:t>статьей 3.5</w:t>
        </w:r>
      </w:hyperlink>
      <w:r w:rsidRPr="006F72ED">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4" w:history="1">
        <w:r w:rsidRPr="006F72ED">
          <w:rPr>
            <w:rFonts w:ascii="Times New Roman" w:eastAsiaTheme="minorHAnsi" w:hAnsi="Times New Roman"/>
            <w:bCs/>
            <w:sz w:val="28"/>
            <w:szCs w:val="28"/>
            <w:lang w:eastAsia="en-US"/>
          </w:rPr>
          <w:t>статьей 39.17</w:t>
        </w:r>
      </w:hyperlink>
      <w:r w:rsidRPr="006F72ED">
        <w:rPr>
          <w:rFonts w:ascii="Times New Roman" w:eastAsiaTheme="minorHAnsi" w:hAnsi="Times New Roman"/>
          <w:bCs/>
          <w:sz w:val="28"/>
          <w:szCs w:val="28"/>
          <w:lang w:eastAsia="en-US"/>
        </w:rPr>
        <w:t xml:space="preserve"> Земельного кодекса РФ.</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F72ED">
        <w:rPr>
          <w:rFonts w:ascii="Times New Roman" w:eastAsiaTheme="minorHAnsi" w:hAnsi="Times New Roman"/>
          <w:bCs/>
          <w:sz w:val="28"/>
          <w:szCs w:val="28"/>
          <w:lang w:eastAsia="en-US"/>
        </w:rPr>
        <w:t>ии ау</w:t>
      </w:r>
      <w:proofErr w:type="gramEnd"/>
      <w:r w:rsidRPr="006F72ED">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F72ED" w:rsidRPr="006F72ED" w:rsidRDefault="006F72ED" w:rsidP="006F72ED">
      <w:pPr>
        <w:autoSpaceDE w:val="0"/>
        <w:autoSpaceDN w:val="0"/>
        <w:adjustRightInd w:val="0"/>
        <w:ind w:firstLine="567"/>
        <w:jc w:val="both"/>
        <w:rPr>
          <w:rFonts w:ascii="Times New Roman" w:eastAsiaTheme="minorHAnsi" w:hAnsi="Times New Roman"/>
          <w:bCs/>
          <w:sz w:val="28"/>
          <w:szCs w:val="28"/>
          <w:lang w:eastAsia="en-US"/>
        </w:rPr>
      </w:pPr>
      <w:r w:rsidRPr="006F72ED">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6F72ED">
        <w:rPr>
          <w:rFonts w:ascii="Times New Roman" w:eastAsiaTheme="minorHAnsi" w:hAnsi="Times New Roman"/>
          <w:bCs/>
          <w:sz w:val="28"/>
          <w:szCs w:val="28"/>
          <w:lang w:eastAsia="en-US"/>
        </w:rPr>
        <w:t>ии ау</w:t>
      </w:r>
      <w:proofErr w:type="gramEnd"/>
      <w:r w:rsidRPr="006F72ED">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B7ABB" w:rsidRPr="008C7B2E" w:rsidRDefault="00BB7ABB" w:rsidP="00BB7ABB">
      <w:pPr>
        <w:pStyle w:val="21"/>
        <w:shd w:val="clear" w:color="auto" w:fill="auto"/>
        <w:tabs>
          <w:tab w:val="left" w:pos="1123"/>
        </w:tabs>
        <w:spacing w:before="0" w:after="0" w:line="240" w:lineRule="auto"/>
        <w:ind w:firstLine="567"/>
        <w:rPr>
          <w:sz w:val="28"/>
          <w:szCs w:val="28"/>
        </w:rPr>
      </w:pPr>
    </w:p>
    <w:p w:rsidR="00BB7ABB" w:rsidRPr="008C7B2E" w:rsidRDefault="00BB7ABB" w:rsidP="00BB7ABB">
      <w:pPr>
        <w:pStyle w:val="a5"/>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w:t>
      </w:r>
      <w:proofErr w:type="gramStart"/>
      <w:r w:rsidRPr="008C7B2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BB7ABB" w:rsidRPr="008C7B2E" w:rsidRDefault="00BB7ABB" w:rsidP="00BB7ABB">
      <w:pPr>
        <w:autoSpaceDE w:val="0"/>
        <w:autoSpaceDN w:val="0"/>
        <w:adjustRightInd w:val="0"/>
        <w:spacing w:after="0" w:line="240" w:lineRule="auto"/>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pStyle w:val="a5"/>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BB7ABB" w:rsidRPr="008C7B2E" w:rsidRDefault="00BB7ABB" w:rsidP="00BB7ABB">
      <w:pPr>
        <w:tabs>
          <w:tab w:val="left" w:pos="0"/>
        </w:tabs>
        <w:spacing w:after="0" w:line="240" w:lineRule="auto"/>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BB7ABB" w:rsidRPr="008C7B2E" w:rsidRDefault="00BB7ABB" w:rsidP="00BB7ABB">
      <w:pPr>
        <w:tabs>
          <w:tab w:val="left" w:pos="0"/>
        </w:tabs>
        <w:spacing w:after="0" w:line="240" w:lineRule="auto"/>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B7ABB" w:rsidRPr="008C7B2E" w:rsidRDefault="00BB7ABB" w:rsidP="00BB7ABB">
      <w:pPr>
        <w:tabs>
          <w:tab w:val="left" w:pos="0"/>
        </w:tabs>
        <w:spacing w:after="0" w:line="240" w:lineRule="auto"/>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B7ABB" w:rsidRPr="008C7B2E" w:rsidRDefault="00BB7ABB" w:rsidP="00BB7ABB">
      <w:pPr>
        <w:autoSpaceDE w:val="0"/>
        <w:autoSpaceDN w:val="0"/>
        <w:adjustRightInd w:val="0"/>
        <w:spacing w:after="0" w:line="240" w:lineRule="auto"/>
        <w:jc w:val="both"/>
        <w:rPr>
          <w:rFonts w:ascii="Times New Roman" w:hAnsi="Times New Roman"/>
          <w:sz w:val="28"/>
          <w:szCs w:val="28"/>
        </w:rPr>
      </w:pPr>
      <w:r w:rsidRPr="008C7B2E">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pStyle w:val="23"/>
        <w:numPr>
          <w:ilvl w:val="0"/>
          <w:numId w:val="3"/>
        </w:numPr>
        <w:shd w:val="clear" w:color="auto" w:fill="auto"/>
        <w:tabs>
          <w:tab w:val="left" w:pos="0"/>
        </w:tabs>
        <w:spacing w:after="0" w:line="240" w:lineRule="auto"/>
        <w:ind w:firstLine="567"/>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BB7ABB" w:rsidRPr="008C7B2E" w:rsidRDefault="00BB7ABB" w:rsidP="00BB7ABB">
      <w:pPr>
        <w:pStyle w:val="23"/>
        <w:shd w:val="clear" w:color="auto" w:fill="auto"/>
        <w:tabs>
          <w:tab w:val="left" w:pos="0"/>
        </w:tabs>
        <w:spacing w:after="0" w:line="240" w:lineRule="auto"/>
        <w:ind w:firstLine="567"/>
        <w:outlineLvl w:val="9"/>
        <w:rPr>
          <w:sz w:val="28"/>
          <w:szCs w:val="28"/>
        </w:rPr>
      </w:pPr>
    </w:p>
    <w:p w:rsidR="00BB7ABB" w:rsidRPr="008C7B2E" w:rsidRDefault="00BB7ABB" w:rsidP="00BB7ABB">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 xml:space="preserve">22. Порядок осуществления текущего </w:t>
      </w:r>
      <w:proofErr w:type="gramStart"/>
      <w:r w:rsidRPr="008C7B2E">
        <w:rPr>
          <w:i w:val="0"/>
          <w:sz w:val="28"/>
          <w:szCs w:val="28"/>
        </w:rPr>
        <w:t>контроля за</w:t>
      </w:r>
      <w:proofErr w:type="gramEnd"/>
      <w:r w:rsidRPr="008C7B2E">
        <w:rPr>
          <w:i w:val="0"/>
          <w:sz w:val="28"/>
          <w:szCs w:val="28"/>
        </w:rPr>
        <w:t xml:space="preserve"> соблюдением и исполнением ответственными должностными лицами </w:t>
      </w:r>
      <w:proofErr w:type="spellStart"/>
      <w:r w:rsidRPr="008C7B2E">
        <w:rPr>
          <w:i w:val="0"/>
          <w:sz w:val="28"/>
          <w:szCs w:val="28"/>
        </w:rPr>
        <w:t>Администрацииположений</w:t>
      </w:r>
      <w:proofErr w:type="spellEnd"/>
      <w:r w:rsidRPr="008C7B2E">
        <w:rPr>
          <w:i w:val="0"/>
          <w:sz w:val="28"/>
          <w:szCs w:val="28"/>
        </w:rPr>
        <w:t xml:space="preserve"> Административного регламента и иных нормативных правовых актов</w:t>
      </w:r>
      <w:r w:rsidRPr="008C7B2E">
        <w:rPr>
          <w:rStyle w:val="90pt"/>
          <w:rFonts w:eastAsiaTheme="majorEastAsia"/>
          <w:sz w:val="28"/>
          <w:szCs w:val="28"/>
        </w:rPr>
        <w:t xml:space="preserve">, </w:t>
      </w:r>
      <w:r w:rsidRPr="008C7B2E">
        <w:rPr>
          <w:i w:val="0"/>
          <w:sz w:val="28"/>
          <w:szCs w:val="28"/>
        </w:rPr>
        <w:t>устанавливающих требования к предоставлению Муниципальной услуги.</w:t>
      </w:r>
    </w:p>
    <w:p w:rsidR="00BB7ABB" w:rsidRPr="008C7B2E" w:rsidRDefault="00BB7ABB" w:rsidP="00BB7ABB">
      <w:pPr>
        <w:pStyle w:val="21"/>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w:t>
      </w:r>
      <w:proofErr w:type="gramStart"/>
      <w:r w:rsidRPr="008C7B2E">
        <w:rPr>
          <w:sz w:val="28"/>
          <w:szCs w:val="28"/>
        </w:rPr>
        <w:t>контроль за</w:t>
      </w:r>
      <w:proofErr w:type="gramEnd"/>
      <w:r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B7ABB" w:rsidRPr="008C7B2E" w:rsidRDefault="00BB7ABB" w:rsidP="00BB7ABB">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B7ABB" w:rsidRPr="008C7B2E" w:rsidRDefault="00BB7ABB" w:rsidP="00BB7ABB">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7ABB" w:rsidRPr="008C7B2E" w:rsidRDefault="00BB7ABB" w:rsidP="00BB7ABB">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B2E">
        <w:rPr>
          <w:i w:val="0"/>
          <w:sz w:val="28"/>
          <w:szCs w:val="28"/>
        </w:rPr>
        <w:t>контроля за</w:t>
      </w:r>
      <w:proofErr w:type="gramEnd"/>
      <w:r w:rsidRPr="008C7B2E">
        <w:rPr>
          <w:i w:val="0"/>
          <w:sz w:val="28"/>
          <w:szCs w:val="28"/>
        </w:rPr>
        <w:t xml:space="preserve"> полнотой и качеством предоставления Муниципальной услуги. </w:t>
      </w:r>
    </w:p>
    <w:p w:rsidR="00BB7ABB" w:rsidRPr="008C7B2E" w:rsidRDefault="00BB7ABB" w:rsidP="00BB7ABB">
      <w:pPr>
        <w:pStyle w:val="21"/>
        <w:shd w:val="clear" w:color="auto" w:fill="auto"/>
        <w:tabs>
          <w:tab w:val="left" w:pos="1134"/>
          <w:tab w:val="left" w:pos="1276"/>
        </w:tabs>
        <w:spacing w:before="0" w:after="0" w:line="240" w:lineRule="auto"/>
        <w:ind w:firstLine="567"/>
        <w:rPr>
          <w:sz w:val="28"/>
          <w:szCs w:val="28"/>
        </w:rPr>
      </w:pPr>
      <w:r w:rsidRPr="008C7B2E">
        <w:rPr>
          <w:sz w:val="28"/>
          <w:szCs w:val="28"/>
        </w:rPr>
        <w:t xml:space="preserve">23.1. </w:t>
      </w:r>
      <w:proofErr w:type="gramStart"/>
      <w:r w:rsidRPr="008C7B2E">
        <w:rPr>
          <w:sz w:val="28"/>
          <w:szCs w:val="28"/>
        </w:rPr>
        <w:t>Контроль за</w:t>
      </w:r>
      <w:proofErr w:type="gramEnd"/>
      <w:r w:rsidRPr="008C7B2E">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B7ABB" w:rsidRPr="008C7B2E" w:rsidRDefault="00BB7ABB" w:rsidP="00BB7ABB">
      <w:pPr>
        <w:pStyle w:val="21"/>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BB7ABB" w:rsidRPr="008C7B2E" w:rsidRDefault="00BB7ABB" w:rsidP="00BB7ABB">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BB7ABB" w:rsidRPr="008C7B2E" w:rsidRDefault="00BB7ABB" w:rsidP="00BB7ABB">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BB7ABB" w:rsidRPr="008C7B2E" w:rsidRDefault="00BB7ABB" w:rsidP="00BB7ABB">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BB7ABB" w:rsidRPr="008C7B2E" w:rsidRDefault="00BB7ABB" w:rsidP="00BB7ABB">
      <w:pPr>
        <w:pStyle w:val="21"/>
        <w:shd w:val="clear" w:color="auto" w:fill="auto"/>
        <w:tabs>
          <w:tab w:val="left" w:pos="1463"/>
        </w:tabs>
        <w:spacing w:before="0" w:after="0" w:line="240" w:lineRule="auto"/>
        <w:ind w:firstLine="567"/>
        <w:rPr>
          <w:sz w:val="28"/>
          <w:szCs w:val="28"/>
        </w:rPr>
      </w:pPr>
      <w:r w:rsidRPr="008C7B2E">
        <w:rPr>
          <w:sz w:val="28"/>
          <w:szCs w:val="28"/>
        </w:rPr>
        <w:lastRenderedPageBreak/>
        <w:t>23.3. Основанием для проведения внеплановых проверок являются:</w:t>
      </w:r>
    </w:p>
    <w:p w:rsidR="00BB7ABB" w:rsidRPr="008C7B2E" w:rsidRDefault="00BB7ABB" w:rsidP="00BB7ABB">
      <w:pPr>
        <w:pStyle w:val="21"/>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583598">
        <w:rPr>
          <w:sz w:val="28"/>
          <w:szCs w:val="28"/>
        </w:rPr>
        <w:t xml:space="preserve"> </w:t>
      </w:r>
      <w:r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w:t>
      </w:r>
    </w:p>
    <w:p w:rsidR="00BB7ABB" w:rsidRPr="008C7B2E" w:rsidRDefault="00BB7ABB" w:rsidP="00BB7ABB">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BB7ABB" w:rsidRPr="008C7B2E" w:rsidRDefault="00BB7ABB" w:rsidP="00BB7ABB">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B7ABB" w:rsidRPr="008C7B2E" w:rsidRDefault="00BB7ABB" w:rsidP="00BB7ABB">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B7ABB" w:rsidRPr="008C7B2E" w:rsidRDefault="00BB7ABB" w:rsidP="00BB7ABB">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B7ABB" w:rsidRPr="008C7B2E" w:rsidRDefault="00BB7ABB" w:rsidP="00BB7ABB">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rsidR="00BB7ABB" w:rsidRPr="008C7B2E" w:rsidRDefault="00BB7ABB" w:rsidP="00BB7ABB">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B7ABB" w:rsidRPr="008C7B2E" w:rsidRDefault="00BB7ABB" w:rsidP="00BB7ABB">
      <w:pPr>
        <w:pStyle w:val="21"/>
        <w:shd w:val="clear" w:color="auto" w:fill="auto"/>
        <w:tabs>
          <w:tab w:val="left" w:pos="1477"/>
        </w:tabs>
        <w:spacing w:before="0" w:after="0" w:line="240" w:lineRule="auto"/>
        <w:ind w:firstLine="567"/>
        <w:rPr>
          <w:sz w:val="28"/>
          <w:szCs w:val="28"/>
        </w:rPr>
      </w:pPr>
      <w:r w:rsidRPr="008C7B2E">
        <w:rPr>
          <w:sz w:val="28"/>
          <w:szCs w:val="28"/>
        </w:rPr>
        <w:t xml:space="preserve">23.4.4.Должностные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w:t>
      </w:r>
      <w:r w:rsidRPr="008C7B2E">
        <w:rPr>
          <w:sz w:val="28"/>
          <w:szCs w:val="28"/>
        </w:rPr>
        <w:lastRenderedPageBreak/>
        <w:t>предотвращению конфликта интересов при предоставлении Муниципальной услуги.</w:t>
      </w:r>
    </w:p>
    <w:p w:rsidR="00BB7ABB" w:rsidRPr="008C7B2E" w:rsidRDefault="00BB7ABB" w:rsidP="00BB7ABB">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B7ABB" w:rsidRPr="008C7B2E" w:rsidRDefault="00BB7ABB" w:rsidP="00BB7ABB">
      <w:pPr>
        <w:pStyle w:val="21"/>
        <w:shd w:val="clear" w:color="auto" w:fill="auto"/>
        <w:tabs>
          <w:tab w:val="left" w:pos="1489"/>
        </w:tabs>
        <w:spacing w:before="0" w:after="0" w:line="240" w:lineRule="auto"/>
        <w:ind w:firstLine="567"/>
        <w:rPr>
          <w:sz w:val="28"/>
          <w:szCs w:val="28"/>
        </w:rPr>
      </w:pPr>
      <w:r w:rsidRPr="008C7B2E">
        <w:rPr>
          <w:sz w:val="28"/>
          <w:szCs w:val="28"/>
        </w:rPr>
        <w:t xml:space="preserve">23.4.5.Граждане,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rsidR="00BB7ABB" w:rsidRPr="008C7B2E" w:rsidRDefault="00BB7ABB" w:rsidP="00BB7ABB">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w:t>
      </w:r>
      <w:proofErr w:type="spellStart"/>
      <w:r w:rsidRPr="008C7B2E">
        <w:rPr>
          <w:sz w:val="28"/>
          <w:szCs w:val="28"/>
        </w:rPr>
        <w:t>совершенствованию</w:t>
      </w:r>
      <w:r w:rsidRPr="008C7B2E">
        <w:rPr>
          <w:rStyle w:val="0pt0"/>
          <w:sz w:val="28"/>
          <w:szCs w:val="28"/>
        </w:rPr>
        <w:t>порядка</w:t>
      </w:r>
      <w:proofErr w:type="spellEnd"/>
      <w:r w:rsidRPr="008C7B2E">
        <w:rPr>
          <w:rStyle w:val="0pt0"/>
          <w:sz w:val="28"/>
          <w:szCs w:val="28"/>
        </w:rPr>
        <w:t xml:space="preserve">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BB7ABB" w:rsidRPr="008C7B2E" w:rsidRDefault="00BB7ABB" w:rsidP="00BB7ABB">
      <w:pPr>
        <w:pStyle w:val="21"/>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B7ABB" w:rsidRPr="008C7B2E" w:rsidRDefault="00BB7ABB" w:rsidP="00BB7ABB">
      <w:pPr>
        <w:tabs>
          <w:tab w:val="left" w:pos="6341"/>
        </w:tabs>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BB7ABB" w:rsidRPr="008C7B2E" w:rsidRDefault="00BB7ABB" w:rsidP="00BB7ABB">
      <w:pPr>
        <w:spacing w:after="0" w:line="240" w:lineRule="auto"/>
        <w:jc w:val="both"/>
        <w:rPr>
          <w:rFonts w:ascii="Times New Roman" w:hAnsi="Times New Roman"/>
          <w:b/>
          <w:sz w:val="28"/>
          <w:szCs w:val="28"/>
        </w:rPr>
      </w:pPr>
      <w:r w:rsidRPr="008C7B2E">
        <w:rPr>
          <w:rFonts w:ascii="Times New Roman" w:hAnsi="Times New Roman"/>
          <w:b/>
          <w:bCs/>
          <w:sz w:val="28"/>
          <w:szCs w:val="28"/>
        </w:rPr>
        <w:t>работников</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8C7B2E">
          <w:rPr>
            <w:rStyle w:val="af2"/>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2"/>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2"/>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2"/>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2"/>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8C7B2E">
          <w:rPr>
            <w:rStyle w:val="af2"/>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2"/>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29</w:t>
      </w:r>
      <w:r w:rsidRPr="008C7B2E">
        <w:rPr>
          <w:rFonts w:ascii="Times New Roman" w:hAnsi="Times New Roman"/>
          <w:sz w:val="28"/>
          <w:szCs w:val="28"/>
        </w:rPr>
        <w:t xml:space="preserve">. Жалоба должна содержать: </w:t>
      </w:r>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B7ABB" w:rsidRPr="008C7B2E" w:rsidRDefault="00BB7ABB" w:rsidP="00BB7ABB">
      <w:pPr>
        <w:spacing w:after="0" w:line="240" w:lineRule="auto"/>
        <w:ind w:firstLine="540"/>
        <w:jc w:val="both"/>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B7ABB" w:rsidRPr="008C7B2E" w:rsidRDefault="00BB7ABB" w:rsidP="00BB7ABB">
      <w:pPr>
        <w:spacing w:after="0" w:line="240" w:lineRule="auto"/>
        <w:ind w:firstLine="540"/>
        <w:jc w:val="both"/>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BB7ABB" w:rsidRPr="008C7B2E" w:rsidRDefault="00BB7ABB" w:rsidP="00BB7ABB">
      <w:pPr>
        <w:spacing w:after="0" w:line="240" w:lineRule="auto"/>
        <w:ind w:firstLine="540"/>
        <w:jc w:val="both"/>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2" w:anchor="p39" w:history="1">
        <w:r w:rsidRPr="008C7B2E">
          <w:rPr>
            <w:rStyle w:val="af2"/>
            <w:rFonts w:ascii="Times New Roman" w:hAnsi="Times New Roman"/>
            <w:sz w:val="28"/>
            <w:szCs w:val="28"/>
          </w:rPr>
          <w:t>пункте 3</w:t>
        </w:r>
        <w:r>
          <w:rPr>
            <w:rStyle w:val="af2"/>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B7ABB" w:rsidRPr="008C7B2E" w:rsidRDefault="00BB7ABB" w:rsidP="00BB7ABB">
      <w:pPr>
        <w:spacing w:after="0" w:line="240" w:lineRule="auto"/>
        <w:ind w:firstLine="540"/>
        <w:jc w:val="both"/>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B7ABB" w:rsidRPr="008C7B2E" w:rsidRDefault="00BB7ABB" w:rsidP="00BB7ABB">
      <w:pPr>
        <w:spacing w:after="0" w:line="240" w:lineRule="auto"/>
        <w:ind w:firstLine="540"/>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B7ABB" w:rsidRPr="008C7B2E" w:rsidRDefault="00BB7ABB" w:rsidP="00BB7ABB">
      <w:pPr>
        <w:spacing w:after="0" w:line="240" w:lineRule="auto"/>
        <w:ind w:firstLine="540"/>
        <w:jc w:val="both"/>
        <w:rPr>
          <w:rFonts w:ascii="Times New Roman" w:hAnsi="Times New Roman"/>
          <w:sz w:val="28"/>
          <w:szCs w:val="28"/>
        </w:rPr>
      </w:pPr>
    </w:p>
    <w:p w:rsidR="00BB7ABB" w:rsidRPr="008C7B2E" w:rsidRDefault="00BB7ABB" w:rsidP="00BB7ABB">
      <w:pPr>
        <w:pStyle w:val="2"/>
        <w:spacing w:before="0"/>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BB7ABB" w:rsidRPr="008C7B2E" w:rsidRDefault="00BB7ABB" w:rsidP="00BB7ABB">
      <w:pPr>
        <w:pStyle w:val="2"/>
        <w:spacing w:before="0"/>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BB7ABB" w:rsidRPr="008C7B2E" w:rsidRDefault="00BB7ABB" w:rsidP="00BB7ABB">
      <w:pPr>
        <w:pStyle w:val="2"/>
        <w:spacing w:before="0"/>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BB7ABB" w:rsidRPr="008C7B2E" w:rsidRDefault="00BB7ABB" w:rsidP="00BB7ABB">
      <w:pPr>
        <w:pStyle w:val="2"/>
        <w:spacing w:before="0"/>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Федеральным законом N 210-ФЗ;</w:t>
      </w:r>
    </w:p>
    <w:p w:rsidR="00BB7ABB" w:rsidRPr="008C7B2E" w:rsidRDefault="00BB7ABB" w:rsidP="00BB7ABB">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r w:rsidRPr="008C7B2E">
        <w:rPr>
          <w:rFonts w:ascii="Times New Roman" w:hAnsi="Times New Roman"/>
          <w:sz w:val="28"/>
          <w:szCs w:val="28"/>
        </w:rPr>
        <w:t xml:space="preserve">Приложение № 1 </w:t>
      </w:r>
    </w:p>
    <w:p w:rsidR="00BB7ABB" w:rsidRPr="008C7B2E" w:rsidRDefault="00BB7ABB" w:rsidP="00BB7ABB">
      <w:pPr>
        <w:autoSpaceDE w:val="0"/>
        <w:autoSpaceDN w:val="0"/>
        <w:adjustRightInd w:val="0"/>
        <w:spacing w:after="0" w:line="240" w:lineRule="auto"/>
        <w:ind w:left="5954"/>
        <w:jc w:val="both"/>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Перечень </w:t>
      </w: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B7ABB" w:rsidRPr="008C7B2E" w:rsidRDefault="00BB7ABB" w:rsidP="00BB7ABB">
      <w:pPr>
        <w:spacing w:after="0" w:line="240" w:lineRule="auto"/>
        <w:jc w:val="both"/>
        <w:rPr>
          <w:rFonts w:ascii="Times New Roman" w:hAnsi="Times New Roman"/>
          <w:sz w:val="28"/>
          <w:szCs w:val="28"/>
        </w:rPr>
      </w:pPr>
    </w:p>
    <w:p w:rsidR="00BB7ABB" w:rsidRPr="008C7B2E" w:rsidRDefault="00BB7ABB" w:rsidP="00BB7ABB">
      <w:pPr>
        <w:pStyle w:val="a5"/>
        <w:numPr>
          <w:ilvl w:val="0"/>
          <w:numId w:val="27"/>
        </w:numPr>
        <w:spacing w:after="0" w:line="240" w:lineRule="auto"/>
        <w:rPr>
          <w:rFonts w:ascii="Times New Roman" w:hAnsi="Times New Roman"/>
          <w:sz w:val="28"/>
          <w:szCs w:val="28"/>
        </w:rPr>
      </w:pPr>
      <w:r w:rsidRPr="008C7B2E">
        <w:rPr>
          <w:rFonts w:ascii="Times New Roman" w:hAnsi="Times New Roman"/>
          <w:sz w:val="28"/>
          <w:szCs w:val="28"/>
        </w:rPr>
        <w:t>Перечень признаков заявителей</w:t>
      </w:r>
    </w:p>
    <w:p w:rsidR="00BB7ABB" w:rsidRPr="008C7B2E" w:rsidRDefault="00BB7ABB" w:rsidP="00BB7ABB">
      <w:pPr>
        <w:spacing w:after="0" w:line="240" w:lineRule="auto"/>
        <w:ind w:firstLine="709"/>
        <w:jc w:val="both"/>
        <w:rPr>
          <w:rFonts w:ascii="Times New Roman" w:hAnsi="Times New Roman"/>
          <w:sz w:val="28"/>
          <w:szCs w:val="28"/>
        </w:rPr>
      </w:pPr>
    </w:p>
    <w:tbl>
      <w:tblPr>
        <w:tblStyle w:val="af"/>
        <w:tblW w:w="0" w:type="auto"/>
        <w:tblLook w:val="04A0"/>
      </w:tblPr>
      <w:tblGrid>
        <w:gridCol w:w="1384"/>
        <w:gridCol w:w="3190"/>
        <w:gridCol w:w="4606"/>
      </w:tblGrid>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BB7ABB" w:rsidRPr="008C7B2E" w:rsidTr="00BB7ABB">
        <w:tc>
          <w:tcPr>
            <w:tcW w:w="9180" w:type="dxa"/>
            <w:gridSpan w:val="3"/>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на торгах»</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1</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 xml:space="preserve">1.Физическое лицо </w:t>
            </w:r>
          </w:p>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BB7ABB" w:rsidRPr="008C7B2E" w:rsidRDefault="00BB7ABB" w:rsidP="00BB7ABB">
            <w:pPr>
              <w:pStyle w:val="a5"/>
              <w:numPr>
                <w:ilvl w:val="0"/>
                <w:numId w:val="28"/>
              </w:numP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BB7ABB" w:rsidRPr="008C7B2E" w:rsidRDefault="00BB7ABB" w:rsidP="00BB7ABB">
            <w:pPr>
              <w:pStyle w:val="a5"/>
              <w:numPr>
                <w:ilvl w:val="0"/>
                <w:numId w:val="28"/>
              </w:numP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BB7ABB" w:rsidRPr="008C7B2E" w:rsidTr="00BB7ABB">
        <w:tc>
          <w:tcPr>
            <w:tcW w:w="9180" w:type="dxa"/>
            <w:gridSpan w:val="3"/>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1</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1.Физическое лицо </w:t>
            </w:r>
          </w:p>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BB7ABB" w:rsidRPr="008C7B2E" w:rsidRDefault="00BB7ABB" w:rsidP="00BB7ABB">
            <w:pPr>
              <w:pStyle w:val="a5"/>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BB7ABB" w:rsidRPr="008C7B2E" w:rsidRDefault="00BB7ABB" w:rsidP="00BB7ABB">
            <w:pPr>
              <w:pStyle w:val="a5"/>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BB7ABB" w:rsidRPr="008C7B2E" w:rsidTr="00BB7ABB">
        <w:tc>
          <w:tcPr>
            <w:tcW w:w="9180" w:type="dxa"/>
            <w:gridSpan w:val="3"/>
          </w:tcPr>
          <w:p w:rsidR="00BB7ABB" w:rsidRPr="008C7B2E" w:rsidRDefault="00BB7ABB" w:rsidP="00BB7ABB">
            <w:pPr>
              <w:pStyle w:val="a5"/>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1.Физическое лицо </w:t>
            </w:r>
          </w:p>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BB7ABB" w:rsidRPr="008C7B2E" w:rsidRDefault="00BB7ABB" w:rsidP="00BB7ABB">
            <w:pPr>
              <w:ind w:firstLine="388"/>
              <w:jc w:val="both"/>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3190"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BB7ABB" w:rsidRPr="008C7B2E" w:rsidRDefault="00BB7ABB" w:rsidP="00BB7ABB">
            <w:pPr>
              <w:pStyle w:val="a5"/>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BB7ABB" w:rsidRPr="008C7B2E" w:rsidRDefault="00BB7ABB" w:rsidP="00BB7ABB">
            <w:pPr>
              <w:pStyle w:val="a5"/>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jc w:val="both"/>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BB7ABB" w:rsidRPr="008C7B2E" w:rsidRDefault="00BB7ABB" w:rsidP="00BB7ABB">
      <w:pPr>
        <w:pStyle w:val="a5"/>
        <w:spacing w:after="0" w:line="240" w:lineRule="auto"/>
        <w:ind w:left="0" w:firstLine="0"/>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BB7ABB" w:rsidRPr="008C7B2E" w:rsidTr="00BB7ABB">
        <w:tc>
          <w:tcPr>
            <w:tcW w:w="9180" w:type="dxa"/>
            <w:gridSpan w:val="2"/>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Pr>
                <w:rFonts w:ascii="Times New Roman" w:hAnsi="Times New Roman"/>
                <w:sz w:val="28"/>
                <w:szCs w:val="28"/>
              </w:rPr>
              <w:t xml:space="preserve">, </w:t>
            </w:r>
            <w:r w:rsidRPr="008C7B2E">
              <w:rPr>
                <w:rFonts w:ascii="Times New Roman" w:hAnsi="Times New Roman"/>
                <w:sz w:val="28"/>
                <w:szCs w:val="28"/>
              </w:rPr>
              <w:t>на торгах»</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1</w:t>
            </w:r>
          </w:p>
        </w:tc>
        <w:tc>
          <w:tcPr>
            <w:tcW w:w="779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Физическое лицо, лично</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3</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4</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5</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6</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BB7ABB" w:rsidRPr="008C7B2E" w:rsidTr="00BB7ABB">
        <w:tc>
          <w:tcPr>
            <w:tcW w:w="9180" w:type="dxa"/>
            <w:gridSpan w:val="2"/>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1</w:t>
            </w:r>
          </w:p>
        </w:tc>
        <w:tc>
          <w:tcPr>
            <w:tcW w:w="779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Физическое лицо, лично</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3</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4</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5</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6</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BB7ABB" w:rsidRPr="008C7B2E" w:rsidTr="00BB7ABB">
        <w:tc>
          <w:tcPr>
            <w:tcW w:w="9180" w:type="dxa"/>
            <w:gridSpan w:val="2"/>
          </w:tcPr>
          <w:p w:rsidR="00BB7ABB" w:rsidRPr="008C7B2E" w:rsidRDefault="00BB7ABB" w:rsidP="00BB7ABB">
            <w:pPr>
              <w:pStyle w:val="a5"/>
              <w:tabs>
                <w:tab w:val="left" w:pos="0"/>
                <w:tab w:val="left" w:pos="1560"/>
              </w:tabs>
              <w:autoSpaceDE w:val="0"/>
              <w:autoSpaceDN w:val="0"/>
              <w:adjustRightInd w:val="0"/>
              <w:ind w:left="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1</w:t>
            </w:r>
          </w:p>
        </w:tc>
        <w:tc>
          <w:tcPr>
            <w:tcW w:w="7796"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Физическое лицо, лично</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2</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3</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4</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5</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BB7ABB" w:rsidRPr="008C7B2E" w:rsidTr="00BB7ABB">
        <w:tc>
          <w:tcPr>
            <w:tcW w:w="1384" w:type="dxa"/>
          </w:tcPr>
          <w:p w:rsidR="00BB7ABB" w:rsidRPr="008C7B2E" w:rsidRDefault="00BB7ABB" w:rsidP="00BB7ABB">
            <w:pPr>
              <w:jc w:val="both"/>
              <w:rPr>
                <w:rFonts w:ascii="Times New Roman" w:hAnsi="Times New Roman"/>
                <w:sz w:val="28"/>
                <w:szCs w:val="28"/>
              </w:rPr>
            </w:pPr>
            <w:r w:rsidRPr="008C7B2E">
              <w:rPr>
                <w:rFonts w:ascii="Times New Roman" w:hAnsi="Times New Roman"/>
                <w:sz w:val="28"/>
                <w:szCs w:val="28"/>
              </w:rPr>
              <w:t>6</w:t>
            </w:r>
          </w:p>
        </w:tc>
        <w:tc>
          <w:tcPr>
            <w:tcW w:w="7796" w:type="dxa"/>
          </w:tcPr>
          <w:p w:rsidR="00BB7ABB" w:rsidRPr="008C7B2E" w:rsidRDefault="00BB7ABB" w:rsidP="00BB7ABB">
            <w:pPr>
              <w:pStyle w:val="a5"/>
              <w:ind w:firstLine="0"/>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spacing w:after="0" w:line="240" w:lineRule="auto"/>
        <w:ind w:left="5954"/>
        <w:jc w:val="both"/>
        <w:rPr>
          <w:rFonts w:ascii="Times New Roman" w:hAnsi="Times New Roman"/>
          <w:sz w:val="28"/>
          <w:szCs w:val="28"/>
        </w:rPr>
      </w:pPr>
      <w:r w:rsidRPr="008C7B2E">
        <w:rPr>
          <w:rFonts w:ascii="Times New Roman" w:hAnsi="Times New Roman"/>
          <w:sz w:val="28"/>
          <w:szCs w:val="28"/>
        </w:rPr>
        <w:t xml:space="preserve">Приложение № 2 </w:t>
      </w:r>
    </w:p>
    <w:p w:rsidR="00BB7ABB" w:rsidRPr="008C7B2E" w:rsidRDefault="00BB7ABB" w:rsidP="00BB7ABB">
      <w:pPr>
        <w:autoSpaceDE w:val="0"/>
        <w:autoSpaceDN w:val="0"/>
        <w:adjustRightInd w:val="0"/>
        <w:spacing w:after="0" w:line="240" w:lineRule="auto"/>
        <w:ind w:left="5954"/>
        <w:jc w:val="both"/>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B7ABB" w:rsidRPr="008C7B2E" w:rsidRDefault="00BB7ABB" w:rsidP="00BB7ABB">
      <w:pPr>
        <w:spacing w:after="0" w:line="240" w:lineRule="auto"/>
        <w:ind w:left="5954"/>
        <w:jc w:val="both"/>
        <w:rPr>
          <w:rFonts w:ascii="Times New Roman" w:hAnsi="Times New Roman"/>
          <w:sz w:val="28"/>
          <w:szCs w:val="28"/>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3"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BB7ABB" w:rsidRPr="008C7B2E" w:rsidRDefault="00BB7ABB" w:rsidP="00BB7ABB">
      <w:pPr>
        <w:spacing w:after="0" w:line="240" w:lineRule="auto"/>
        <w:ind w:left="6237"/>
        <w:jc w:val="both"/>
        <w:rPr>
          <w:rFonts w:ascii="Times New Roman" w:hAnsi="Times New Roman"/>
          <w:sz w:val="28"/>
          <w:szCs w:val="28"/>
        </w:rPr>
      </w:pPr>
    </w:p>
    <w:p w:rsidR="00BB7ABB" w:rsidRPr="008C7B2E" w:rsidRDefault="00BB7ABB" w:rsidP="00BB7ABB">
      <w:pPr>
        <w:spacing w:after="0" w:line="240" w:lineRule="auto"/>
        <w:ind w:left="6237"/>
        <w:jc w:val="both"/>
        <w:rPr>
          <w:rFonts w:ascii="Times New Roman" w:hAnsi="Times New Roman"/>
          <w:sz w:val="28"/>
          <w:szCs w:val="28"/>
        </w:rPr>
      </w:pPr>
      <w:r w:rsidRPr="008C7B2E">
        <w:rPr>
          <w:rFonts w:ascii="Times New Roman" w:hAnsi="Times New Roman"/>
          <w:sz w:val="28"/>
          <w:szCs w:val="28"/>
        </w:rPr>
        <w:t>Приложение № 3</w:t>
      </w:r>
    </w:p>
    <w:p w:rsidR="00BB7ABB" w:rsidRPr="008C7B2E" w:rsidRDefault="00BB7ABB" w:rsidP="00BB7ABB">
      <w:pPr>
        <w:autoSpaceDE w:val="0"/>
        <w:autoSpaceDN w:val="0"/>
        <w:adjustRightInd w:val="0"/>
        <w:spacing w:after="0" w:line="240" w:lineRule="auto"/>
        <w:ind w:left="6237"/>
        <w:jc w:val="both"/>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B7ABB" w:rsidRPr="008C7B2E" w:rsidRDefault="00BB7ABB" w:rsidP="00BB7ABB">
      <w:pPr>
        <w:spacing w:after="0" w:line="240" w:lineRule="auto"/>
        <w:ind w:left="6237"/>
        <w:jc w:val="both"/>
        <w:rPr>
          <w:rFonts w:ascii="Times New Roman" w:hAnsi="Times New Roman"/>
          <w:sz w:val="28"/>
          <w:szCs w:val="28"/>
        </w:rPr>
      </w:pPr>
    </w:p>
    <w:p w:rsidR="00BB7ABB" w:rsidRPr="008C7B2E" w:rsidRDefault="00BB7ABB" w:rsidP="00BB7ABB">
      <w:pPr>
        <w:spacing w:after="0" w:line="240" w:lineRule="auto"/>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4"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5"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8C7B2E">
        <w:rPr>
          <w:rFonts w:ascii="Times New Roman" w:eastAsiaTheme="minorHAnsi" w:hAnsi="Times New Roman"/>
          <w:sz w:val="28"/>
          <w:szCs w:val="28"/>
          <w:lang w:eastAsia="en-US"/>
        </w:rPr>
        <w:t>основаниям:______________</w:t>
      </w:r>
      <w:proofErr w:type="spellEnd"/>
      <w:r w:rsidRPr="008C7B2E">
        <w:rPr>
          <w:rFonts w:ascii="Times New Roman" w:eastAsiaTheme="minorHAnsi" w:hAnsi="Times New Roman"/>
          <w:sz w:val="28"/>
          <w:szCs w:val="28"/>
          <w:lang w:eastAsia="en-US"/>
        </w:rPr>
        <w:t>.</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spellStart"/>
      <w:r w:rsidRPr="008C7B2E">
        <w:rPr>
          <w:rFonts w:ascii="Times New Roman" w:eastAsiaTheme="minorHAnsi" w:hAnsi="Times New Roman"/>
          <w:sz w:val="28"/>
          <w:szCs w:val="28"/>
          <w:lang w:eastAsia="en-US"/>
        </w:rPr>
        <w:t>отказа:______________</w:t>
      </w:r>
      <w:proofErr w:type="spellEnd"/>
      <w:r w:rsidRPr="008C7B2E">
        <w:rPr>
          <w:rFonts w:ascii="Times New Roman" w:eastAsiaTheme="minorHAnsi" w:hAnsi="Times New Roman"/>
          <w:sz w:val="28"/>
          <w:szCs w:val="28"/>
          <w:lang w:eastAsia="en-US"/>
        </w:rPr>
        <w:t>.</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№4</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BB7ABB" w:rsidRPr="008C7B2E" w:rsidTr="00BB7ABB">
        <w:tc>
          <w:tcPr>
            <w:tcW w:w="6576" w:type="dxa"/>
            <w:tcBorders>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lastRenderedPageBreak/>
              <w:t>сертификате</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№5</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 вправе повторно обратиться с заявлением о предоставлении услуги после устранения указанных нарушений.</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BB7ABB" w:rsidRPr="008C7B2E" w:rsidTr="00BB7ABB">
        <w:tc>
          <w:tcPr>
            <w:tcW w:w="6576" w:type="dxa"/>
            <w:tcBorders>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№6</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6"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Реквизиты документа, удостоверяющего </w:t>
            </w:r>
            <w:r w:rsidRPr="008C7B2E">
              <w:rPr>
                <w:rFonts w:ascii="Times New Roman" w:eastAsiaTheme="minorHAnsi" w:hAnsi="Times New Roman"/>
                <w:sz w:val="28"/>
                <w:szCs w:val="28"/>
                <w:lang w:eastAsia="en-US"/>
              </w:rPr>
              <w:lastRenderedPageBreak/>
              <w:t>личность</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680"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BB7ABB" w:rsidRPr="008C7B2E" w:rsidTr="00BB7ABB">
        <w:tc>
          <w:tcPr>
            <w:tcW w:w="8220" w:type="dxa"/>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8220" w:type="dxa"/>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8220" w:type="dxa"/>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на бумажном носителе на почтовый адрес: </w:t>
            </w:r>
            <w:r w:rsidRPr="008C7B2E">
              <w:rPr>
                <w:rFonts w:ascii="Times New Roman" w:eastAsiaTheme="minorHAnsi" w:hAnsi="Times New Roman"/>
                <w:sz w:val="28"/>
                <w:szCs w:val="28"/>
                <w:lang w:eastAsia="en-US"/>
              </w:rPr>
              <w:lastRenderedPageBreak/>
              <w:t>_______________</w:t>
            </w:r>
          </w:p>
        </w:tc>
        <w:tc>
          <w:tcPr>
            <w:tcW w:w="794" w:type="dxa"/>
            <w:tcBorders>
              <w:top w:val="single" w:sz="4" w:space="0" w:color="auto"/>
              <w:left w:val="single" w:sz="4" w:space="0" w:color="auto"/>
              <w:bottom w:val="single" w:sz="4" w:space="0" w:color="auto"/>
              <w:right w:val="single" w:sz="4" w:space="0" w:color="auto"/>
            </w:tcBorders>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tc>
      </w:tr>
      <w:tr w:rsidR="00BB7ABB" w:rsidRPr="008C7B2E" w:rsidTr="00BB7ABB">
        <w:tc>
          <w:tcPr>
            <w:tcW w:w="9014" w:type="dxa"/>
            <w:gridSpan w:val="2"/>
            <w:tcBorders>
              <w:top w:val="single" w:sz="4" w:space="0" w:color="auto"/>
              <w:left w:val="single" w:sz="4" w:space="0" w:color="auto"/>
              <w:bottom w:val="single" w:sz="4" w:space="0" w:color="auto"/>
              <w:right w:val="single" w:sz="4" w:space="0" w:color="auto"/>
            </w:tcBorders>
            <w:vAlign w:val="center"/>
          </w:tcPr>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Указывается один из перечисленных способов</w:t>
            </w:r>
          </w:p>
        </w:tc>
      </w:tr>
    </w:tbl>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№7</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участка ___________________________________________________________________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№8</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___________________________________________</w:t>
      </w: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BB7ABB" w:rsidRPr="008C7B2E" w:rsidRDefault="00BB7ABB" w:rsidP="00BB7ABB">
      <w:pPr>
        <w:autoSpaceDE w:val="0"/>
        <w:autoSpaceDN w:val="0"/>
        <w:adjustRightInd w:val="0"/>
        <w:spacing w:after="0" w:line="240" w:lineRule="auto"/>
        <w:ind w:left="2268"/>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№9</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BB7ABB" w:rsidRPr="008C7B2E" w:rsidRDefault="00BB7ABB" w:rsidP="00BB7AB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BB7ABB" w:rsidRPr="008C7B2E" w:rsidRDefault="00BB7ABB" w:rsidP="00BB7ABB">
      <w:pPr>
        <w:autoSpaceDE w:val="0"/>
        <w:autoSpaceDN w:val="0"/>
        <w:adjustRightInd w:val="0"/>
        <w:spacing w:after="0" w:line="240" w:lineRule="auto"/>
        <w:jc w:val="both"/>
        <w:rPr>
          <w:rFonts w:ascii="Times New Roman" w:eastAsiaTheme="minorHAnsi" w:hAnsi="Times New Roman"/>
          <w:sz w:val="28"/>
          <w:szCs w:val="28"/>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_______________   ___________   ___________________________________________</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BB7ABB" w:rsidRPr="008C7B2E" w:rsidRDefault="00BB7ABB" w:rsidP="00BB7ABB">
      <w:pPr>
        <w:autoSpaceDE w:val="0"/>
        <w:autoSpaceDN w:val="0"/>
        <w:adjustRightInd w:val="0"/>
        <w:spacing w:after="0" w:line="240" w:lineRule="auto"/>
        <w:jc w:val="both"/>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BB7ABB" w:rsidRPr="008C7B2E" w:rsidRDefault="00BB7ABB" w:rsidP="00BB7ABB">
      <w:pPr>
        <w:autoSpaceDE w:val="0"/>
        <w:autoSpaceDN w:val="0"/>
        <w:adjustRightInd w:val="0"/>
        <w:spacing w:before="280"/>
        <w:ind w:firstLine="540"/>
        <w:rPr>
          <w:rFonts w:ascii="Times New Roman" w:eastAsiaTheme="minorHAnsi" w:hAnsi="Times New Roman"/>
          <w:sz w:val="28"/>
          <w:szCs w:val="28"/>
          <w:lang w:eastAsia="en-US"/>
        </w:rPr>
      </w:pPr>
    </w:p>
    <w:p w:rsidR="00BB7ABB" w:rsidRDefault="00BB7ABB" w:rsidP="00BB7ABB">
      <w:pPr>
        <w:jc w:val="both"/>
      </w:pPr>
    </w:p>
    <w:sectPr w:rsidR="00BB7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7ABB"/>
    <w:rsid w:val="006F72ED"/>
    <w:rsid w:val="00BB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B7ABB"/>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7ABB"/>
    <w:rPr>
      <w:rFonts w:asciiTheme="majorHAnsi" w:eastAsiaTheme="majorEastAsia" w:hAnsiTheme="majorHAnsi" w:cstheme="majorBidi"/>
      <w:b/>
      <w:bCs/>
      <w:color w:val="4F81BD" w:themeColor="accent1"/>
      <w:sz w:val="26"/>
      <w:szCs w:val="26"/>
    </w:rPr>
  </w:style>
  <w:style w:type="paragraph" w:styleId="a3">
    <w:name w:val="No Spacing"/>
    <w:qFormat/>
    <w:rsid w:val="00BB7ABB"/>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BB7ABB"/>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BB7ABB"/>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BB7AB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BB7ABB"/>
    <w:rPr>
      <w:rFonts w:ascii="Times New Roman" w:hAnsi="Times New Roman" w:cs="Times New Roman" w:hint="default"/>
      <w:b/>
      <w:bCs/>
      <w:sz w:val="26"/>
      <w:szCs w:val="26"/>
    </w:rPr>
  </w:style>
  <w:style w:type="character" w:customStyle="1" w:styleId="3">
    <w:name w:val="Основной текст (3)_"/>
    <w:link w:val="30"/>
    <w:rsid w:val="00BB7ABB"/>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BB7AB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rsid w:val="00BB7AB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BB7AB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BB7AB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BB7AB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BB7AB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BB7AB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B7AB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BB7AB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BB7AB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BB7ABB"/>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BB7AB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BB7AB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B7AB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BB7AB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BB7AB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B7AB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B7AB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BB7A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unhideWhenUsed/>
    <w:rsid w:val="00BB7AB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BB7ABB"/>
    <w:rPr>
      <w:rFonts w:ascii="Arial" w:eastAsia="Times New Roman" w:hAnsi="Arial" w:cs="Times New Roman"/>
      <w:sz w:val="24"/>
      <w:szCs w:val="24"/>
    </w:rPr>
  </w:style>
  <w:style w:type="paragraph" w:styleId="ab">
    <w:name w:val="footer"/>
    <w:basedOn w:val="a"/>
    <w:link w:val="ac"/>
    <w:uiPriority w:val="99"/>
    <w:unhideWhenUsed/>
    <w:rsid w:val="00BB7AB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BB7ABB"/>
    <w:rPr>
      <w:rFonts w:ascii="Arial" w:eastAsia="Times New Roman" w:hAnsi="Arial" w:cs="Times New Roman"/>
      <w:sz w:val="24"/>
      <w:szCs w:val="24"/>
    </w:rPr>
  </w:style>
  <w:style w:type="paragraph" w:styleId="ad">
    <w:name w:val="Balloon Text"/>
    <w:basedOn w:val="a"/>
    <w:link w:val="ae"/>
    <w:uiPriority w:val="99"/>
    <w:semiHidden/>
    <w:unhideWhenUsed/>
    <w:rsid w:val="00BB7ABB"/>
    <w:pPr>
      <w:spacing w:after="0" w:line="240" w:lineRule="auto"/>
      <w:ind w:firstLine="567"/>
      <w:jc w:val="both"/>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BB7ABB"/>
    <w:rPr>
      <w:rFonts w:ascii="Tahoma" w:eastAsia="Times New Roman" w:hAnsi="Tahoma" w:cs="Tahoma"/>
      <w:sz w:val="16"/>
      <w:szCs w:val="16"/>
    </w:rPr>
  </w:style>
  <w:style w:type="table" w:styleId="af">
    <w:name w:val="Table Grid"/>
    <w:basedOn w:val="a1"/>
    <w:uiPriority w:val="59"/>
    <w:rsid w:val="00BB7A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сноски Знак"/>
    <w:basedOn w:val="a0"/>
    <w:link w:val="af1"/>
    <w:uiPriority w:val="99"/>
    <w:semiHidden/>
    <w:rsid w:val="00BB7ABB"/>
    <w:rPr>
      <w:rFonts w:ascii="Arial" w:eastAsia="Times New Roman" w:hAnsi="Arial" w:cs="Times New Roman"/>
      <w:sz w:val="20"/>
      <w:szCs w:val="20"/>
    </w:rPr>
  </w:style>
  <w:style w:type="paragraph" w:styleId="af1">
    <w:name w:val="footnote text"/>
    <w:basedOn w:val="a"/>
    <w:link w:val="af0"/>
    <w:uiPriority w:val="99"/>
    <w:semiHidden/>
    <w:unhideWhenUsed/>
    <w:rsid w:val="00BB7ABB"/>
    <w:pPr>
      <w:spacing w:after="0" w:line="240" w:lineRule="auto"/>
      <w:ind w:firstLine="567"/>
      <w:jc w:val="both"/>
    </w:pPr>
    <w:rPr>
      <w:rFonts w:ascii="Arial" w:eastAsia="Times New Roman" w:hAnsi="Arial" w:cs="Times New Roman"/>
      <w:sz w:val="20"/>
      <w:szCs w:val="20"/>
    </w:rPr>
  </w:style>
  <w:style w:type="character" w:styleId="af2">
    <w:name w:val="Hyperlink"/>
    <w:basedOn w:val="a0"/>
    <w:uiPriority w:val="99"/>
    <w:unhideWhenUsed/>
    <w:rsid w:val="00BB7ABB"/>
    <w:rPr>
      <w:color w:val="0000FF"/>
      <w:u w:val="single"/>
    </w:rPr>
  </w:style>
  <w:style w:type="paragraph" w:customStyle="1" w:styleId="ConsPlusTitle">
    <w:name w:val="ConsPlusTitle"/>
    <w:qFormat/>
    <w:rsid w:val="00BB7ABB"/>
    <w:pPr>
      <w:widowControl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2397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1818B4D9E8C8262C727EE49F4E808F50C1783D60BC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https://vihlaevka.ru/munusluga/"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65632&amp;dst=187"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hyperlink" Target="http://www.govvrn.ru" TargetMode="Externa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hyperlink" Target="https://vihlaevka.ru/" TargetMode="Externa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https://login.consultant.ru/link/?req=doc&amp;base=LAW&amp;n=454382&amp;dst=749"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1818B4D9E8C8262C727EE49F4E808F50C47B3A67BDDC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54382&amp;dst=810"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13E667178072D6F40913DA437D7897D23A6506B2804B24A033FDF8799C2245CA59C446AA92F7B4AD2B11F359785A88EDB808174CAB5A16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54382&amp;dst=83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fontTable" Target="fontTable.xml"/><Relationship Id="rId8" Type="http://schemas.openxmlformats.org/officeDocument/2006/relationships/hyperlink" Target="consultantplus://offline/ref=2B8C35D25A4AC3B421A0AF2C8CDA5730CA141E8D78D23A999302D979CCCE3895840737B0BD2952F4E7520E0BC6C13AE092896B95721995B4LDmBN"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54382&amp;dst=776"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FA9258ECD055C477616DB4D9FD12390B1936215FB22EC1F9A62FDAE339C87D746CBA812D7E8104wFq9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54008"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numbering" Target="numbering.xml"/><Relationship Id="rId6"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22198</Words>
  <Characters>126530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3</cp:revision>
  <cp:lastPrinted>2024-03-20T08:38:00Z</cp:lastPrinted>
  <dcterms:created xsi:type="dcterms:W3CDTF">2024-03-20T08:33:00Z</dcterms:created>
  <dcterms:modified xsi:type="dcterms:W3CDTF">2024-03-20T08:51:00Z</dcterms:modified>
</cp:coreProperties>
</file>